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6" w:rsidRDefault="007B3216" w:rsidP="001B6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143" w:rsidRPr="000F1143" w:rsidRDefault="000F1143" w:rsidP="000F11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1143">
        <w:rPr>
          <w:rFonts w:ascii="TH SarabunPSK" w:hAnsi="TH SarabunPSK" w:cs="TH SarabunPSK"/>
          <w:b/>
          <w:bCs/>
          <w:sz w:val="40"/>
          <w:szCs w:val="40"/>
          <w:cs/>
        </w:rPr>
        <w:t>ข้อเสนอด้านเทคนิค</w:t>
      </w:r>
    </w:p>
    <w:p w:rsidR="000F1143" w:rsidRPr="000F1143" w:rsidRDefault="000F1143" w:rsidP="000F11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143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โครงการจ้างที่ปรึกษาเพิ่มผลิตภาพวิสาหกิจขนาดกลางและขนาดย่อมสู่อุตสาหกรรม 4.0 การพัฒนาศักยภาพสถานประกอบการโดยใช้เทคโนโลยีระบบการวางแผนทรัพยากรทางธุรกิจขององค์กร (</w:t>
      </w:r>
      <w:r w:rsidRPr="000F1143">
        <w:rPr>
          <w:rFonts w:ascii="TH SarabunPSK" w:hAnsi="TH SarabunPSK" w:cs="TH SarabunPSK"/>
          <w:b/>
          <w:bCs/>
          <w:sz w:val="32"/>
          <w:szCs w:val="32"/>
        </w:rPr>
        <w:t xml:space="preserve">ERP)  </w:t>
      </w:r>
      <w:r w:rsidRPr="000F114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ในด้านการผลิต </w:t>
      </w:r>
      <w:r w:rsidRPr="000F1143">
        <w:rPr>
          <w:rFonts w:ascii="TH SarabunPSK" w:hAnsi="TH SarabunPSK" w:cs="TH SarabunPSK"/>
          <w:b/>
          <w:bCs/>
          <w:sz w:val="32"/>
          <w:szCs w:val="32"/>
        </w:rPr>
        <w:t xml:space="preserve">Manufacturing Resource Planning (MRP) </w:t>
      </w:r>
      <w:r w:rsidRPr="000F114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และด้านการตลาด </w:t>
      </w:r>
      <w:r w:rsidRPr="000F1143">
        <w:rPr>
          <w:rFonts w:ascii="TH SarabunPSK" w:hAnsi="TH SarabunPSK" w:cs="TH SarabunPSK"/>
          <w:b/>
          <w:bCs/>
          <w:sz w:val="32"/>
          <w:szCs w:val="32"/>
        </w:rPr>
        <w:t xml:space="preserve">Customer Resource Management (CRM)  </w:t>
      </w:r>
      <w:r w:rsidRPr="000F1143">
        <w:rPr>
          <w:rFonts w:ascii="TH SarabunPSK" w:hAnsi="TH SarabunPSK" w:cs="TH SarabunPSK"/>
          <w:b/>
          <w:bCs/>
          <w:sz w:val="32"/>
          <w:szCs w:val="32"/>
          <w:cs/>
        </w:rPr>
        <w:t>ภายใต้โครงการเพิ่มผลิตภาพวิสาหกิจขนาดกลางและขนาดย่อมให้เข้าสู่อุตสาหกรรม 4.0</w:t>
      </w:r>
    </w:p>
    <w:p w:rsidR="00FD5F72" w:rsidRDefault="000F1143" w:rsidP="000F11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14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Pr="000F1143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F1143" w:rsidRDefault="000F1143" w:rsidP="000F11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143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ศูนย์ส่งเสริมอุตสาหกรรมภาคที่ </w:t>
      </w:r>
      <w:r w:rsidRPr="000F114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F1143">
        <w:rPr>
          <w:rFonts w:ascii="TH SarabunPSK" w:hAnsi="TH SarabunPSK" w:cs="TH SarabunPSK"/>
          <w:b/>
          <w:bCs/>
          <w:sz w:val="32"/>
          <w:szCs w:val="32"/>
          <w:cs/>
        </w:rPr>
        <w:t>กรมส่งเสริมอุตสาหกรรม</w:t>
      </w:r>
    </w:p>
    <w:p w:rsidR="000F1143" w:rsidRPr="000F1143" w:rsidRDefault="000F1143" w:rsidP="000F11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thick"/>
        </w:rPr>
      </w:pPr>
      <w:r w:rsidRPr="000F1143">
        <w:rPr>
          <w:rFonts w:ascii="TH SarabunPSK" w:hAnsi="TH SarabunPSK" w:cs="TH SarabunPSK"/>
          <w:sz w:val="32"/>
          <w:szCs w:val="32"/>
          <w:u w:val="thick"/>
        </w:rPr>
        <w:t>………</w:t>
      </w:r>
      <w:r>
        <w:rPr>
          <w:rFonts w:ascii="TH SarabunPSK" w:hAnsi="TH SarabunPSK" w:cs="TH SarabunPSK"/>
          <w:sz w:val="32"/>
          <w:szCs w:val="32"/>
          <w:u w:val="thick"/>
        </w:rPr>
        <w:t>………………………………..</w:t>
      </w:r>
      <w:r w:rsidRPr="000F1143">
        <w:rPr>
          <w:rFonts w:ascii="TH SarabunPSK" w:hAnsi="TH SarabunPSK" w:cs="TH SarabunPSK"/>
          <w:sz w:val="32"/>
          <w:szCs w:val="32"/>
          <w:u w:val="thick"/>
        </w:rPr>
        <w:t xml:space="preserve">……………………………………………………………………………………………………………………….            </w:t>
      </w:r>
    </w:p>
    <w:p w:rsidR="000F1143" w:rsidRPr="000F1143" w:rsidRDefault="000F1143" w:rsidP="006F538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114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F11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114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FD5F72" w:rsidRPr="000F114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5F72" w:rsidRDefault="00FD5F72" w:rsidP="000F1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D5F72">
        <w:rPr>
          <w:rFonts w:ascii="TH SarabunPSK" w:hAnsi="TH SarabunPSK" w:cs="TH SarabunPSK"/>
          <w:sz w:val="32"/>
          <w:szCs w:val="32"/>
          <w:cs/>
        </w:rPr>
        <w:t xml:space="preserve">ข้อเสนอฉบับนี้เป็นข้อเสนอด้านเทคนิคของ </w:t>
      </w:r>
      <w:r w:rsidRPr="00FD5F72">
        <w:rPr>
          <w:rFonts w:ascii="TH SarabunPSK" w:hAnsi="TH SarabunPSK" w:cs="TH SarabunPSK"/>
          <w:sz w:val="32"/>
          <w:szCs w:val="32"/>
        </w:rPr>
        <w:t>“</w:t>
      </w:r>
      <w:r w:rsidR="006F538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F5389" w:rsidRPr="006F5389">
        <w:rPr>
          <w:rFonts w:ascii="TH SarabunPSK" w:hAnsi="TH SarabunPSK" w:cs="TH SarabunPSK"/>
          <w:sz w:val="32"/>
          <w:szCs w:val="32"/>
          <w:cs/>
        </w:rPr>
        <w:t>จ้างที่ปรึกษาเพิ่มผลิตภาพวิสาหกิจขนาดกลางและขนาดย่อมสู่อุตสาหกรรม 4.0 การพัฒนาศักยภาพสถานประกอบการโดยใช้เทคโนโลยีระบบการวางแผนทรัพยากรทางธุรกิจขององค์กร</w:t>
      </w:r>
      <w:r w:rsidR="006F5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389" w:rsidRPr="006F5389">
        <w:rPr>
          <w:rFonts w:ascii="TH SarabunPSK" w:hAnsi="TH SarabunPSK" w:cs="TH SarabunPSK"/>
          <w:sz w:val="32"/>
          <w:szCs w:val="32"/>
          <w:cs/>
        </w:rPr>
        <w:t>(</w:t>
      </w:r>
      <w:r w:rsidR="006F5389" w:rsidRPr="006F5389">
        <w:rPr>
          <w:rFonts w:ascii="TH SarabunPSK" w:hAnsi="TH SarabunPSK" w:cs="TH SarabunPSK"/>
          <w:sz w:val="32"/>
          <w:szCs w:val="32"/>
        </w:rPr>
        <w:t xml:space="preserve">ERP) </w:t>
      </w:r>
      <w:r w:rsidR="006F5389" w:rsidRPr="006F5389">
        <w:rPr>
          <w:rFonts w:ascii="TH SarabunPSK" w:hAnsi="TH SarabunPSK" w:cs="TH SarabunPSK"/>
          <w:sz w:val="32"/>
          <w:szCs w:val="32"/>
          <w:cs/>
        </w:rPr>
        <w:t xml:space="preserve">ในด้านการผลิต </w:t>
      </w:r>
      <w:r w:rsidR="006F5389" w:rsidRPr="006F5389">
        <w:rPr>
          <w:rFonts w:ascii="TH SarabunPSK" w:hAnsi="TH SarabunPSK" w:cs="TH SarabunPSK"/>
          <w:sz w:val="32"/>
          <w:szCs w:val="32"/>
        </w:rPr>
        <w:t>Manufacturing Resource Planning (MRP)</w:t>
      </w:r>
      <w:r w:rsidR="006F5389">
        <w:rPr>
          <w:rFonts w:ascii="TH SarabunPSK" w:hAnsi="TH SarabunPSK" w:cs="TH SarabunPSK"/>
          <w:sz w:val="32"/>
          <w:szCs w:val="32"/>
        </w:rPr>
        <w:t xml:space="preserve"> </w:t>
      </w:r>
      <w:r w:rsidR="006F5389" w:rsidRPr="006F5389">
        <w:rPr>
          <w:rFonts w:ascii="TH SarabunPSK" w:hAnsi="TH SarabunPSK" w:cs="TH SarabunPSK"/>
          <w:sz w:val="32"/>
          <w:szCs w:val="32"/>
          <w:cs/>
        </w:rPr>
        <w:t xml:space="preserve">และด้านการตลาด </w:t>
      </w:r>
      <w:r w:rsidR="006F5389" w:rsidRPr="006F5389">
        <w:rPr>
          <w:rFonts w:ascii="TH SarabunPSK" w:hAnsi="TH SarabunPSK" w:cs="TH SarabunPSK"/>
          <w:sz w:val="32"/>
          <w:szCs w:val="32"/>
        </w:rPr>
        <w:t>Customer Resource Management (CRM)</w:t>
      </w:r>
      <w:r w:rsidR="006F5389" w:rsidRPr="006F5389">
        <w:rPr>
          <w:rFonts w:ascii="TH SarabunPSK" w:hAnsi="TH SarabunPSK" w:cs="TH SarabunPSK"/>
          <w:sz w:val="32"/>
          <w:szCs w:val="32"/>
          <w:cs/>
        </w:rPr>
        <w:t>ภายใต้โครงการเพิ่มผลิตภาพวิสาหกิจขนาดกลางและขนาดย่อมให้เข้าสู่อุตสาหกรรม 4.0</w:t>
      </w:r>
      <w:r w:rsidRPr="00FD5F72">
        <w:rPr>
          <w:rFonts w:ascii="TH SarabunPSK" w:hAnsi="TH SarabunPSK" w:cs="TH SarabunPSK"/>
          <w:sz w:val="32"/>
          <w:szCs w:val="32"/>
        </w:rPr>
        <w:t>”</w:t>
      </w:r>
      <w:r w:rsidR="00345A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F72">
        <w:rPr>
          <w:rFonts w:ascii="TH SarabunPSK" w:hAnsi="TH SarabunPSK" w:cs="TH SarabunPSK"/>
          <w:sz w:val="32"/>
          <w:szCs w:val="32"/>
          <w:cs/>
        </w:rPr>
        <w:t>ซึ่งรายละเอียดทางด้านราคานั้น คณ</w:t>
      </w:r>
      <w:r w:rsidR="006F5389">
        <w:rPr>
          <w:rFonts w:ascii="TH SarabunPSK" w:hAnsi="TH SarabunPSK" w:cs="TH SarabunPSK"/>
          <w:sz w:val="32"/>
          <w:szCs w:val="32"/>
          <w:cs/>
        </w:rPr>
        <w:t xml:space="preserve">ะที่ปรึกษาได้จัดทำแยกไว้ต่างหาก </w:t>
      </w:r>
      <w:r w:rsidRPr="00FD5F72">
        <w:rPr>
          <w:rFonts w:ascii="TH SarabunPSK" w:hAnsi="TH SarabunPSK" w:cs="TH SarabunPSK"/>
          <w:sz w:val="32"/>
          <w:szCs w:val="32"/>
          <w:cs/>
        </w:rPr>
        <w:t>โดยข้อเสนอทางด้านเทคนิคนี้จะกล่าวถึงความเป็นมาของโครงการ วัตถุประสงค์ ขอบเขตของโครงการ แผนงานและวิธีการศึกษาโดยละเอียด ผลงานของหน่วยงาน ตลอดจนบุคลากรและการบริหารงานโครงการ โดยมีเนื้อหากล่าวตามลำดับต่อไปนี้</w:t>
      </w:r>
    </w:p>
    <w:p w:rsidR="006F5389" w:rsidRPr="00F41B4A" w:rsidRDefault="006F5389" w:rsidP="006F5389">
      <w:pPr>
        <w:spacing w:before="120" w:after="120"/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</w:rPr>
      </w:pP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การพัฒนาเศรษฐกิจและอุตสาหกรรมของโลกมีการเปลี่ยนแปลงตลอดเวลา </w:t>
      </w:r>
      <w:r w:rsidRPr="00F41B4A">
        <w:rPr>
          <w:rFonts w:ascii="TH SarabunIT๙" w:eastAsia="FreesiaUPC" w:hAnsi="TH SarabunIT๙" w:cs="TH SarabunIT๙" w:hint="cs"/>
          <w:sz w:val="32"/>
          <w:szCs w:val="32"/>
          <w:cs/>
        </w:rPr>
        <w:t>ทั้งนี้เป็นผลมา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จากความก้าวหน้าด้านเทคโนโลยี การติดต่อสื่อสาร การคมนาคมขนส่งที่มีการพัฒนาอย่างรวดเร็ว ส่งผลให้เกิดการขยายตัวทางเศรษฐกิจ การแลกเปลี่ยนข้อมูลข่าวสาร การแลกเปลี่ยนสินค้าและวัฒนธรรมระหว่างประเทศต่าง ๆ ทั่วโลก จากปัจจัยดังกล่าวทำให้ประเทศต่าง ๆ มีการกำหนดวิสัยทัศน์และยุทธศาสตร์ในการพัฒนาประเทศให้สอดคล้องกับบริบทต่าง ๆ ของโลกที่เปลี่ยนไป</w:t>
      </w:r>
    </w:p>
    <w:p w:rsidR="006F5389" w:rsidRPr="00F41B4A" w:rsidRDefault="006F5389" w:rsidP="006F5389">
      <w:pPr>
        <w:spacing w:before="120" w:after="120"/>
        <w:ind w:firstLine="1134"/>
        <w:jc w:val="thaiDistribute"/>
        <w:rPr>
          <w:rFonts w:ascii="TH SarabunIT๙" w:eastAsia="FreesiaUPC" w:hAnsi="TH SarabunIT๙" w:cs="TH SarabunIT๙"/>
          <w:sz w:val="32"/>
          <w:szCs w:val="32"/>
        </w:rPr>
      </w:pP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ประเทศไทยก็เป็นประเทศหนึ่งที่ได้กำหนดกรอบแนวทางในการขับเคลื่อนการพัฒนาอุตสาหกรรม ซึ่ง</w:t>
      </w:r>
      <w:r w:rsidRPr="00F41B4A">
        <w:rPr>
          <w:rFonts w:ascii="TH SarabunIT๙" w:eastAsia="FreesiaUPC" w:hAnsi="TH SarabunIT๙" w:cs="TH SarabunIT๙" w:hint="cs"/>
          <w:sz w:val="32"/>
          <w:szCs w:val="32"/>
          <w:cs/>
        </w:rPr>
        <w:t>จะ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เป็นกลไกสำคัญในการขับเคลื่อนเศรษฐกิจของประเทศในระยะ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20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ปีข้างหน้า หรือกรอบ</w:t>
      </w:r>
      <w:r w:rsidRPr="00F41B4A">
        <w:rPr>
          <w:rFonts w:ascii="TH SarabunIT๙" w:eastAsia="FreesiaUPC" w:hAnsi="TH SarabunIT๙" w:cs="TH SarabunIT๙"/>
          <w:spacing w:val="-4"/>
          <w:sz w:val="32"/>
          <w:szCs w:val="32"/>
          <w:cs/>
        </w:rPr>
        <w:t xml:space="preserve">ยุทธศาสตร์ชาติ </w:t>
      </w:r>
      <w:r w:rsidRPr="00F41B4A">
        <w:rPr>
          <w:rFonts w:ascii="TH SarabunIT๙" w:eastAsia="FreesiaUPC" w:hAnsi="TH SarabunIT๙" w:cs="TH SarabunIT๙"/>
          <w:spacing w:val="-4"/>
          <w:sz w:val="32"/>
          <w:szCs w:val="32"/>
        </w:rPr>
        <w:t xml:space="preserve">20 </w:t>
      </w:r>
      <w:r w:rsidRPr="00F41B4A">
        <w:rPr>
          <w:rFonts w:ascii="TH SarabunIT๙" w:eastAsia="FreesiaUPC" w:hAnsi="TH SarabunIT๙" w:cs="TH SarabunIT๙"/>
          <w:spacing w:val="-4"/>
          <w:sz w:val="32"/>
          <w:szCs w:val="32"/>
          <w:cs/>
        </w:rPr>
        <w:t xml:space="preserve">ปี (พ.ศ. </w:t>
      </w:r>
      <w:r w:rsidRPr="00F41B4A">
        <w:rPr>
          <w:rFonts w:ascii="TH SarabunIT๙" w:eastAsia="FreesiaUPC" w:hAnsi="TH SarabunIT๙" w:cs="TH SarabunIT๙"/>
          <w:spacing w:val="-4"/>
          <w:sz w:val="32"/>
          <w:szCs w:val="32"/>
        </w:rPr>
        <w:t>2560-2579)</w:t>
      </w:r>
      <w:r w:rsidRPr="00F41B4A">
        <w:rPr>
          <w:rFonts w:ascii="TH SarabunIT๙" w:eastAsia="FreesiaUPC" w:hAnsi="TH SarabunIT๙" w:cs="TH SarabunIT๙"/>
          <w:spacing w:val="-4"/>
          <w:sz w:val="32"/>
          <w:szCs w:val="32"/>
          <w:cs/>
        </w:rPr>
        <w:t xml:space="preserve"> โดยในเบื้องต้นได้กำหนดวิสัยทัศน์ของประเทศไทยว่า “ประเทศไทย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มีความมั่นคง</w:t>
      </w:r>
      <w:r w:rsidRPr="00F41B4A">
        <w:rPr>
          <w:rFonts w:ascii="TH SarabunIT๙" w:eastAsia="FreesiaUPC" w:hAnsi="TH SarabunIT๙" w:cs="TH SarabunIT๙" w:hint="cs"/>
          <w:sz w:val="32"/>
          <w:szCs w:val="32"/>
          <w:cs/>
        </w:rPr>
        <w:t xml:space="preserve">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มั่งคั่ง ยั่งยืน เป็นประเทศพัฒนาแล้ว ด้วยการพัฒนาตามหลักปรัชญาเศรษฐกิจพอเพียง” รวมทั้งแผนพัฒนาเศรษฐกิจและสังคมแห่งชาติ ฉบับที่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12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(พ.ศ.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2560-2564)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ที่เป็น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5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ปีแรกของการขับเคลื่อน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  <w:cs/>
        </w:rPr>
        <w:t xml:space="preserve">ยุทธศาสตร์ชาติ 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</w:rPr>
        <w:t xml:space="preserve">20 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  <w:cs/>
        </w:rPr>
        <w:t>ปี สู่การปฏิบัติ โดยการมุ่งเน้นการพัฒนาที่จะเป็นการวางพื้นฐานที่สามารถสานต่อ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การพัฒนาในระยะต่อไป เพื่อเป็นการสนองนโยบาย</w:t>
      </w:r>
      <w:r w:rsidRPr="00F41B4A">
        <w:rPr>
          <w:rFonts w:ascii="TH SarabunIT๙" w:eastAsia="FreesiaUPC" w:hAnsi="TH SarabunIT๙" w:cs="TH SarabunIT๙" w:hint="cs"/>
          <w:sz w:val="32"/>
          <w:szCs w:val="32"/>
          <w:cs/>
        </w:rPr>
        <w:t>ของ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รัฐบาล กระทรวงอุตสาหกรรมจึงได้จัดทำยุทธศาสตร์กับการพัฒนาอุตสาหกรรม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4.0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ระยะ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20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ปี (พ.ศ.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2560-2579)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ขึ้น ภายใต้วิสัยทัศน์ “มุ่งอุตสาหกรร</w:t>
      </w:r>
      <w:r w:rsidRPr="00F41B4A">
        <w:rPr>
          <w:rFonts w:ascii="TH SarabunIT๙" w:eastAsia="FreesiaUPC" w:hAnsi="TH SarabunIT๙" w:cs="TH SarabunIT๙" w:hint="cs"/>
          <w:sz w:val="32"/>
          <w:szCs w:val="32"/>
          <w:cs/>
        </w:rPr>
        <w:t>ม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ที่ขับเคลื่อนด้วยปัญญา และเชื่อมโยงกับเศรษฐกิจโลก” โดยได้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lastRenderedPageBreak/>
        <w:t xml:space="preserve">จัดทำแผนที่นำทางการพัฒนาอุตสาหกรรมไทยในการเพิ่มขีดความสามารถ และศักยภาพการแข่งขันในระดับนานาชาติ สร้างงาน สร้างรายได้ให้แก่ประชาชน รวมถึงการพัฒนาสังคมไทยให้มีความมั่นคง มั่งคั่ง และยั่งยืน เป็นการพัฒนาจากประเทศรายได้ปานกลางไปสู่ประเทศรายได้สูง </w:t>
      </w:r>
    </w:p>
    <w:p w:rsidR="006F5389" w:rsidRPr="00F41B4A" w:rsidRDefault="006F5389" w:rsidP="006F5389">
      <w:pPr>
        <w:spacing w:before="120" w:after="120"/>
        <w:ind w:firstLine="1134"/>
        <w:jc w:val="thaiDistribute"/>
        <w:rPr>
          <w:rFonts w:ascii="TH SarabunPSK" w:eastAsia="FreesiaUPC" w:hAnsi="TH SarabunPSK" w:cs="TH SarabunPSK"/>
          <w:sz w:val="32"/>
          <w:szCs w:val="32"/>
        </w:rPr>
      </w:pP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กรมส่งเสริมอุตสาหกรรม โดย</w:t>
      </w:r>
      <w:r w:rsidRPr="00F41B4A">
        <w:rPr>
          <w:rFonts w:ascii="TH SarabunIT๙" w:eastAsia="FreesiaUPC" w:hAnsi="TH SarabunIT๙" w:cs="TH SarabunIT๙" w:hint="cs"/>
          <w:sz w:val="32"/>
          <w:szCs w:val="32"/>
          <w:cs/>
        </w:rPr>
        <w:t>ศูนย์ส่งเสริมอุตสาหกรรมภาคที่ 4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 ได้เล็งเห็นความสำคัญของ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  <w:cs/>
        </w:rPr>
        <w:t xml:space="preserve">การพัฒนาอุตสาหกรรมตามยุทธศาสตร์ชาติ 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</w:rPr>
        <w:t xml:space="preserve">20 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  <w:cs/>
        </w:rPr>
        <w:t xml:space="preserve">ปี (พ.ศ. 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</w:rPr>
        <w:t>2560-2579)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  <w:cs/>
        </w:rPr>
        <w:t xml:space="preserve"> ของรัฐบาล</w:t>
      </w:r>
      <w:r w:rsidRPr="00F41B4A">
        <w:rPr>
          <w:rFonts w:ascii="TH SarabunIT๙" w:eastAsia="FreesiaUPC" w:hAnsi="TH SarabunIT๙" w:cs="TH SarabunIT๙" w:hint="cs"/>
          <w:spacing w:val="6"/>
          <w:sz w:val="32"/>
          <w:szCs w:val="32"/>
          <w:cs/>
        </w:rPr>
        <w:t xml:space="preserve"> 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  <w:cs/>
        </w:rPr>
        <w:t>และยุทธศาสตร์กับ</w:t>
      </w:r>
      <w:r w:rsidRPr="00F41B4A">
        <w:rPr>
          <w:rFonts w:ascii="TH SarabunIT๙" w:eastAsia="FreesiaUPC" w:hAnsi="TH SarabunIT๙" w:cs="TH SarabunIT๙"/>
          <w:spacing w:val="10"/>
          <w:sz w:val="32"/>
          <w:szCs w:val="32"/>
          <w:cs/>
        </w:rPr>
        <w:t>การ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พัฒนาอุตสาหกรรม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4.0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ระยะ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20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ปี (พ.ศ.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2560-2579)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ของกระทรวงอุตสาหกรรม จึงได้นำเทคโนโลยีดิจิทัลมาเป็นเครื่องมือในการขับเคลื่อนอุตสาหกรรมของประเทศ ทั้งนี้เพื่อจะทำให้ผู้ประกอบการ</w:t>
      </w:r>
      <w:r w:rsidRPr="00F41B4A">
        <w:rPr>
          <w:rFonts w:ascii="TH SarabunIT๙" w:eastAsia="FreesiaUPC" w:hAnsi="TH SarabunIT๙" w:cs="TH SarabunIT๙" w:hint="cs"/>
          <w:sz w:val="32"/>
          <w:szCs w:val="32"/>
          <w:cs/>
        </w:rPr>
        <w:t>วิสาหกิจ</w:t>
      </w:r>
      <w:r w:rsidRPr="00F41B4A">
        <w:rPr>
          <w:rFonts w:ascii="TH SarabunIT๙" w:eastAsia="FreesiaUPC" w:hAnsi="TH SarabunIT๙" w:cs="TH SarabunIT๙" w:hint="cs"/>
          <w:spacing w:val="6"/>
          <w:sz w:val="32"/>
          <w:szCs w:val="32"/>
          <w:cs/>
        </w:rPr>
        <w:t>ขนาดกลางและขนาดย่อม (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</w:rPr>
        <w:t xml:space="preserve">SMEs) </w:t>
      </w:r>
      <w:r w:rsidRPr="00F41B4A">
        <w:rPr>
          <w:rFonts w:ascii="TH SarabunIT๙" w:eastAsia="FreesiaUPC" w:hAnsi="TH SarabunIT๙" w:cs="TH SarabunIT๙"/>
          <w:spacing w:val="6"/>
          <w:sz w:val="32"/>
          <w:szCs w:val="32"/>
          <w:cs/>
        </w:rPr>
        <w:t>สามารถนำเทคโนโลยีดิจิทัลมาประยุกต์ใช้ในการประกอบกิจการ และ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 xml:space="preserve">วางรากฐานของการขับเคลื่อนภาคอุตสาหกรรมไปสู่ </w:t>
      </w:r>
      <w:r w:rsidRPr="00F41B4A">
        <w:rPr>
          <w:rFonts w:ascii="TH SarabunIT๙" w:eastAsia="FreesiaUPC" w:hAnsi="TH SarabunIT๙" w:cs="TH SarabunIT๙"/>
          <w:sz w:val="32"/>
          <w:szCs w:val="32"/>
        </w:rPr>
        <w:t xml:space="preserve">Industry 4.0 </w:t>
      </w:r>
      <w:r w:rsidRPr="00F41B4A">
        <w:rPr>
          <w:rFonts w:ascii="TH SarabunIT๙" w:eastAsia="FreesiaUPC" w:hAnsi="TH SarabunIT๙" w:cs="TH SarabunIT๙"/>
          <w:sz w:val="32"/>
          <w:szCs w:val="32"/>
          <w:cs/>
        </w:rPr>
        <w:t>ต่อไป</w:t>
      </w:r>
    </w:p>
    <w:p w:rsidR="00FD5F72" w:rsidRPr="00FD5F72" w:rsidRDefault="00FD5F72" w:rsidP="006F5389">
      <w:pPr>
        <w:spacing w:after="12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D5F7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6F5389" w:rsidRPr="00F41B4A" w:rsidRDefault="006F5389" w:rsidP="006F538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45A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โครงการนี้จัดทำขึ้น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เพื่อส่งเสริม สนับสนุน และเพิ่มขีดความสามารถในการแข่งขันให้แก่วิสาหกิจขนาดกลางและขนาดย่อม (</w:t>
      </w:r>
      <w:r w:rsidRPr="00F41B4A">
        <w:rPr>
          <w:rFonts w:ascii="TH SarabunIT๙" w:hAnsi="TH SarabunIT๙" w:cs="TH SarabunIT๙"/>
          <w:sz w:val="32"/>
          <w:szCs w:val="32"/>
        </w:rPr>
        <w:t>SMEs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) ด้วยเทคโนโลยีดิจิทัล</w:t>
      </w:r>
    </w:p>
    <w:p w:rsidR="009A0808" w:rsidRPr="00F45A9E" w:rsidRDefault="009A0808" w:rsidP="006F53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5F72" w:rsidRPr="009A0808" w:rsidRDefault="00FD5F72" w:rsidP="00785802">
      <w:pPr>
        <w:pStyle w:val="ListParagraph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0808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ขอบเขตการดำเนินงาน</w:t>
      </w:r>
    </w:p>
    <w:p w:rsidR="009A0808" w:rsidRPr="009A0808" w:rsidRDefault="009A0808" w:rsidP="00785802">
      <w:pPr>
        <w:pStyle w:val="ListParagraph"/>
        <w:numPr>
          <w:ilvl w:val="2"/>
          <w:numId w:val="6"/>
        </w:numPr>
        <w:tabs>
          <w:tab w:val="left" w:pos="709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080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การให้บริการปรึกษาแนะนำ</w:t>
      </w:r>
    </w:p>
    <w:p w:rsidR="00EE2D14" w:rsidRPr="00EE2D14" w:rsidRDefault="006F5389" w:rsidP="00EE2D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D5F72" w:rsidRPr="006F5389">
        <w:rPr>
          <w:rFonts w:ascii="TH SarabunPSK" w:hAnsi="TH SarabunPSK" w:cs="TH SarabunPSK"/>
          <w:sz w:val="32"/>
          <w:szCs w:val="32"/>
          <w:cs/>
        </w:rPr>
        <w:t>ที่ปรึกษาต้องรับฟังการชี้แจงและสร้างความเข้าใจร่วมกันในรายละเอียดวิธีการดำเนินการ  และตัวชี้วัด ร่วมกับ</w:t>
      </w:r>
      <w:r w:rsidR="00F84ED9" w:rsidRPr="006F5389">
        <w:rPr>
          <w:rFonts w:ascii="TH SarabunPSK" w:hAnsi="TH SarabunPSK" w:cs="TH SarabunPSK" w:hint="cs"/>
          <w:sz w:val="32"/>
          <w:szCs w:val="32"/>
          <w:cs/>
        </w:rPr>
        <w:t>เจ้าหน้าที่ของ</w:t>
      </w:r>
      <w:r w:rsidRPr="006F5389">
        <w:rPr>
          <w:rFonts w:ascii="TH SarabunPSK" w:hAnsi="TH SarabunPSK" w:cs="TH SarabunPSK"/>
          <w:sz w:val="32"/>
          <w:szCs w:val="32"/>
          <w:cs/>
        </w:rPr>
        <w:t>ศูนย์ส่งเสริมอุตสาหกรรมภาคที่ 4 กรมส่งเสริมอุตสาหกรรม</w:t>
      </w:r>
      <w:r w:rsidR="00F84ED9" w:rsidRPr="006F5389">
        <w:rPr>
          <w:rFonts w:ascii="TH SarabunPSK" w:hAnsi="TH SarabunPSK" w:cs="TH SarabunPSK" w:hint="cs"/>
          <w:sz w:val="32"/>
          <w:szCs w:val="32"/>
          <w:cs/>
        </w:rPr>
        <w:t xml:space="preserve"> ก่อนลงมือ</w:t>
      </w:r>
      <w:r>
        <w:rPr>
          <w:rFonts w:ascii="TH SarabunPSK" w:hAnsi="TH SarabunPSK" w:cs="TH SarabunPSK" w:hint="cs"/>
          <w:sz w:val="32"/>
          <w:szCs w:val="32"/>
          <w:cs/>
        </w:rPr>
        <w:t>ลงมือทำงานร่วมกับ</w:t>
      </w:r>
      <w:r w:rsidR="00EE2D14" w:rsidRPr="00F41B4A">
        <w:rPr>
          <w:rFonts w:ascii="TH SarabunIT๙" w:hAnsi="TH SarabunIT๙" w:cs="TH SarabunIT๙" w:hint="cs"/>
          <w:sz w:val="32"/>
          <w:szCs w:val="32"/>
          <w:cs/>
        </w:rPr>
        <w:t>สถานประกอบการ</w:t>
      </w:r>
      <w:r w:rsidR="00EE2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D14" w:rsidRPr="00F41B4A">
        <w:rPr>
          <w:rFonts w:ascii="TH SarabunIT๙" w:hAnsi="TH SarabunIT๙" w:cs="TH SarabunIT๙"/>
          <w:sz w:val="32"/>
          <w:szCs w:val="32"/>
          <w:cs/>
        </w:rPr>
        <w:t>ดำเนินการให้บริการปรึกษาแนะนำใน</w:t>
      </w:r>
      <w:r w:rsidR="00EE2D14" w:rsidRPr="00F41B4A">
        <w:rPr>
          <w:rFonts w:ascii="TH SarabunIT๙" w:hAnsi="TH SarabunIT๙" w:cs="TH SarabunIT๙" w:hint="cs"/>
          <w:sz w:val="32"/>
          <w:szCs w:val="32"/>
          <w:cs/>
        </w:rPr>
        <w:t>สถานประกอบการ</w:t>
      </w:r>
      <w:r w:rsidR="00EE2D14" w:rsidRPr="00F41B4A">
        <w:rPr>
          <w:rFonts w:ascii="TH SarabunIT๙" w:hAnsi="TH SarabunIT๙" w:cs="TH SarabunIT๙"/>
          <w:sz w:val="32"/>
          <w:szCs w:val="32"/>
          <w:cs/>
        </w:rPr>
        <w:t xml:space="preserve"> โดยจัด</w:t>
      </w:r>
      <w:r w:rsidR="00EE2D14" w:rsidRPr="00F41B4A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EE2D14" w:rsidRPr="00F41B4A">
        <w:rPr>
          <w:rFonts w:ascii="TH SarabunIT๙" w:hAnsi="TH SarabunIT๙" w:cs="TH SarabunIT๙"/>
          <w:sz w:val="32"/>
          <w:szCs w:val="32"/>
          <w:cs/>
        </w:rPr>
        <w:t>ที่ปรึกษาที่มีคุณสมบัติที่เหมาะสมกับการปฏิบัติกิจกรรม เข้าปฏิบัติ</w:t>
      </w:r>
      <w:r w:rsidR="00EE2D14" w:rsidRPr="00F41B4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E2D14" w:rsidRPr="00F41B4A">
        <w:rPr>
          <w:rFonts w:ascii="TH SarabunIT๙" w:hAnsi="TH SarabunIT๙" w:cs="TH SarabunIT๙"/>
          <w:sz w:val="32"/>
          <w:szCs w:val="32"/>
          <w:cs/>
        </w:rPr>
        <w:t>ใน</w:t>
      </w:r>
      <w:r w:rsidR="00EE2D14" w:rsidRPr="00F41B4A">
        <w:rPr>
          <w:rFonts w:ascii="TH SarabunIT๙" w:hAnsi="TH SarabunIT๙" w:cs="TH SarabunIT๙" w:hint="cs"/>
          <w:sz w:val="32"/>
          <w:szCs w:val="32"/>
          <w:cs/>
        </w:rPr>
        <w:t>สถานประกอบการ</w:t>
      </w:r>
      <w:r w:rsidR="00EE2D14" w:rsidRPr="00F41B4A">
        <w:rPr>
          <w:rFonts w:ascii="TH SarabunIT๙" w:hAnsi="TH SarabunIT๙" w:cs="TH SarabunIT๙"/>
          <w:sz w:val="32"/>
          <w:szCs w:val="32"/>
          <w:cs/>
        </w:rPr>
        <w:t>แต่ละแห่ง</w:t>
      </w:r>
      <w:r w:rsidR="00EE2D14">
        <w:rPr>
          <w:rFonts w:ascii="TH SarabunIT๙" w:hAnsi="TH SarabunIT๙" w:cs="TH SarabunIT๙"/>
          <w:sz w:val="32"/>
          <w:szCs w:val="32"/>
        </w:rPr>
        <w:t xml:space="preserve"> </w:t>
      </w:r>
      <w:r w:rsidR="00EE2D14">
        <w:rPr>
          <w:rFonts w:ascii="TH SarabunIT๙" w:hAnsi="TH SarabunIT๙" w:cs="TH SarabunIT๙" w:hint="cs"/>
          <w:sz w:val="32"/>
          <w:szCs w:val="32"/>
          <w:cs/>
        </w:rPr>
        <w:t>มีรายละเอียด</w:t>
      </w:r>
      <w:r w:rsidR="00EE2D14" w:rsidRPr="00F41B4A">
        <w:rPr>
          <w:rFonts w:ascii="TH SarabunIT๙" w:hAnsi="TH SarabunIT๙" w:cs="TH SarabunIT๙"/>
          <w:sz w:val="32"/>
          <w:szCs w:val="32"/>
        </w:rPr>
        <w:t xml:space="preserve"> </w:t>
      </w:r>
      <w:r w:rsidR="00EE2D14" w:rsidRPr="00F41B4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E2D14" w:rsidRPr="00F41B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E2D14" w:rsidRPr="00F41B4A" w:rsidRDefault="00EE2D14" w:rsidP="00EE2D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B4A">
        <w:rPr>
          <w:rFonts w:ascii="TH SarabunIT๙" w:hAnsi="TH SarabunIT๙" w:cs="TH SarabunIT๙"/>
          <w:sz w:val="32"/>
          <w:szCs w:val="32"/>
          <w:cs/>
        </w:rPr>
        <w:t>จัดทำแผนการดำเนินงานโดยระบุรายละเอียด วัตถุประสงค์ ขอบเขตการดำเนินงาน ตัวชี้วัดความสำเร็จ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41B4A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ประชาสัมพันธ์ผ่านช่องทางต่าง ๆ ที่เหมาะสมเพื่อรับสมัครและคัดเลือกกลุ่มเป้าหมายเข้าร่วมกิจกรรม โดยกลุ่มเป้าหมายที่เข้าร่วมจะต้องเป็นไปตามหลักเกณฑ์ที่กรมส่งเสริมอุตสาหกรรมกำหนด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เสนอรายชื่อกลุ่มเป้าหมายที่มีศักยภาพในการนำเทคโนโลยีดิจิทัลมาประยุกต์ใช้ในการ</w:t>
      </w:r>
      <w:r w:rsidR="00183150">
        <w:rPr>
          <w:rFonts w:ascii="TH SarabunIT๙" w:hAnsi="TH SarabunIT๙" w:cs="TH SarabunIT๙" w:hint="cs"/>
          <w:sz w:val="32"/>
          <w:szCs w:val="32"/>
          <w:cs/>
        </w:rPr>
        <w:t>วางแผนทรัพยากรทางธุรกิจขององค์กร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คัดเลือกสถานประกอบการที่มีศักยภาพในการนำเทคโนโลยีดิจิทัลมาประยุกต์ใช้ในการ</w:t>
      </w:r>
      <w:r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ปรับปรุงระบบการบริหารจัดการ และ/หรือในกระบวนการผลิตเข้าร่วมกิจกรรม จำนวนไม่น้อยกว่า 5 กิจการ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F41B4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ให้มีการคัดเลือกร่วมกับเจ้าหน้าที่กรมส่งเสริมอุตสาหกรรม</w:t>
      </w:r>
      <w:r w:rsidRPr="00F41B4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41B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พร้อมจัดเก็บข้อมูลเบื้องต้นผู้รับบริการ (แบบฟอร์ม </w:t>
      </w:r>
      <w:r w:rsidRPr="00F41B4A">
        <w:rPr>
          <w:rFonts w:ascii="TH SarabunIT๙" w:hAnsi="TH SarabunIT๙" w:cs="TH SarabunIT๙"/>
          <w:spacing w:val="-6"/>
          <w:sz w:val="32"/>
          <w:szCs w:val="32"/>
        </w:rPr>
        <w:t>A)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ดำเนินการลงนามบันทึกความเข้าใจ (</w:t>
      </w:r>
      <w:r w:rsidRPr="00F41B4A">
        <w:rPr>
          <w:rFonts w:ascii="TH SarabunIT๙" w:hAnsi="TH SarabunIT๙" w:cs="TH SarabunIT๙"/>
          <w:sz w:val="32"/>
          <w:szCs w:val="32"/>
        </w:rPr>
        <w:t xml:space="preserve">MOU)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ระหว่างที่ปรึกษากับผู้ประกอบการ เพื่อให้ผู้ประกอบการได้ทราบขอบเขตการดำเนินงานของที่ปรึกษา และความร่วมมือของผู้ประกอบการต่อการดำเนินกิจกรรมอย่างชัดเจน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จัดทำแผนปฏิบัติงานให้คำปรึกษาแนะนำแต่ละสถานประกอบการ พร้อมรายชื่อ</w:t>
      </w:r>
      <w:r w:rsidRPr="00F41B4A">
        <w:rPr>
          <w:rFonts w:ascii="TH SarabunIT๙" w:hAnsi="TH SarabunIT๙" w:cs="TH SarabunIT๙"/>
          <w:sz w:val="32"/>
          <w:szCs w:val="32"/>
          <w:cs/>
        </w:rPr>
        <w:br/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ที่ปรึกษาหรือผู้เชี่ยวชาญ</w:t>
      </w:r>
    </w:p>
    <w:p w:rsidR="00FD5F72" w:rsidRPr="006F5389" w:rsidRDefault="00EE2D14" w:rsidP="00EE2D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ทำการสำรวจ วินิจฉัย และวิเคราะห์สถานประกอบการ ด้านการบริหารจัดการ กระบวนการผลิต การใช้ทรัพยากรการผลิต ของเสีย และสิ่งแวดล้อม ด้วยเครื่องมือหรือวิธีการที่เหมาะสม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kern w:val="3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kern w:val="32"/>
          <w:sz w:val="32"/>
          <w:szCs w:val="32"/>
          <w:cs/>
        </w:rPr>
        <w:tab/>
        <w:t xml:space="preserve">8) </w:t>
      </w:r>
      <w:r w:rsidRPr="00F41B4A">
        <w:rPr>
          <w:rFonts w:ascii="TH SarabunIT๙" w:hAnsi="TH SarabunIT๙" w:cs="TH SarabunIT๙" w:hint="cs"/>
          <w:spacing w:val="-12"/>
          <w:kern w:val="32"/>
          <w:sz w:val="32"/>
          <w:szCs w:val="32"/>
          <w:cs/>
        </w:rPr>
        <w:t>สรุปผลการสำรวจ วินิจฉัย และวิเคราะห์สถานประกอบการ และเลือกเครื่องมือดิจิทัลที่เหมาะสม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กับสิ่งที่ต้องปรับปรุงในสถานประกอบการนั้น ๆ เช่น ระบบ </w:t>
      </w:r>
      <w:r w:rsidRPr="00F41B4A">
        <w:rPr>
          <w:rFonts w:ascii="TH SarabunIT๙" w:hAnsi="TH SarabunIT๙" w:cs="TH SarabunIT๙"/>
          <w:sz w:val="32"/>
          <w:szCs w:val="32"/>
        </w:rPr>
        <w:t>ERP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41B4A">
        <w:rPr>
          <w:rFonts w:ascii="TH SarabunIT๙" w:hAnsi="TH SarabunIT๙" w:cs="TH SarabunIT๙"/>
          <w:sz w:val="32"/>
          <w:szCs w:val="32"/>
        </w:rPr>
        <w:t xml:space="preserve">Enterprise Resource Planning),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F41B4A">
        <w:rPr>
          <w:rFonts w:ascii="TH SarabunIT๙" w:hAnsi="TH SarabunIT๙" w:cs="TH SarabunIT๙"/>
          <w:sz w:val="32"/>
          <w:szCs w:val="32"/>
        </w:rPr>
        <w:t>SCADA (Supervisory Control and Data Acquisition),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F41B4A">
        <w:rPr>
          <w:rFonts w:ascii="TH SarabunIT๙" w:hAnsi="TH SarabunIT๙" w:cs="TH SarabunIT๙"/>
          <w:sz w:val="32"/>
          <w:szCs w:val="32"/>
        </w:rPr>
        <w:t xml:space="preserve">CPS (Cyber-Physical System)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Pr="00F41B4A">
        <w:rPr>
          <w:rFonts w:ascii="TH SarabunIT๙" w:hAnsi="TH SarabunIT๙" w:cs="TH SarabunIT๙"/>
          <w:sz w:val="32"/>
          <w:szCs w:val="32"/>
        </w:rPr>
        <w:t xml:space="preserve">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โดยใช้ระยะเวลาไม่น้อยกว่า 1 </w:t>
      </w:r>
      <w:r w:rsidRPr="00F41B4A">
        <w:rPr>
          <w:rFonts w:ascii="TH SarabunIT๙" w:hAnsi="TH SarabunIT๙" w:cs="TH SarabunIT๙"/>
          <w:sz w:val="32"/>
          <w:szCs w:val="32"/>
        </w:rPr>
        <w:t>Man-Day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9)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แนะนำการใช้งานเครื่องมือดิจิทัลที่จะติดตั้ง ให้แก่บุคลากรที่เกี่ยวข้องของ</w:t>
      </w:r>
      <w:r w:rsidRPr="00F41B4A">
        <w:rPr>
          <w:rFonts w:ascii="TH SarabunIT๙" w:hAnsi="TH SarabunIT๙" w:cs="TH SarabunIT๙"/>
          <w:sz w:val="32"/>
          <w:szCs w:val="32"/>
          <w:cs/>
        </w:rPr>
        <w:br/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สถานประกอบการนั้น ๆ เพื่อให้มีความรู้ ความเข้าใจ ตลอดจนวิธีการใช้งาน</w:t>
      </w:r>
      <w:r w:rsidR="00E62176">
        <w:rPr>
          <w:rFonts w:ascii="TH SarabunIT๙" w:hAnsi="TH SarabunIT๙" w:cs="TH SarabunIT๙"/>
          <w:sz w:val="32"/>
          <w:szCs w:val="32"/>
          <w:cs/>
        </w:rPr>
        <w:tab/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ab/>
        <w:t xml:space="preserve">10) </w:t>
      </w:r>
      <w:r w:rsidRPr="00F41B4A">
        <w:rPr>
          <w:rFonts w:ascii="TH SarabunIT๙" w:hAnsi="TH SarabunIT๙" w:cs="TH SarabunIT๙" w:hint="cs"/>
          <w:spacing w:val="4"/>
          <w:sz w:val="32"/>
          <w:szCs w:val="32"/>
          <w:cs/>
        </w:rPr>
        <w:t>ออกแบบและติดตั้งเครื่องมือดิจิทัลที่ที่ปรึกษากับผู้ประกอบการเลือกแล้วว่าเหมาะสมกับ</w:t>
      </w:r>
      <w:r w:rsidRPr="00F41B4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สถานประกอบการนั้น ๆ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โดยมีระยะเวลาทดลองการใช้งาน 1 ปี นอกจากนี้ที่ปรึกษาต้องเก็บรวบรวมข้อมูลต่าง ๆ เข้าสู่ระบบประมวลและแสดงผล พร้อมทั้งให้คำแนะนำในการตั้งค่าและการใช้งาน ตลอดจนตัวแปรที่สำคัญต่าง ๆ ในระบบ เพื่อให้สามารถวิเคราะห์ปัญหา/อุปสรรค และสามารถแก้ไขปัญหาได้อย่างถูกต้อง แม่นยำ </w:t>
      </w:r>
      <w:r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พร้อมขยายผลไปสู่การพัฒนาระบบอื่น ๆ ได้อย่างมี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tab/>
        <w:t xml:space="preserve">11) 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ที่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ปรึกษาจะต้องจัดให้วิสาหกิจที่เข้าร่วม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กิจกรรม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ประเมิน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ความพึงพอใจ (แบบฟอร์ม 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</w:rPr>
        <w:t>S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) และประเมิน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 xml:space="preserve">ผลลัพธ์ (แบบฟอร์ม 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</w:rPr>
        <w:t>O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) ของกรมส่งเสริมอุตสาหกรรม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</w:rPr>
        <w:t xml:space="preserve"> 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เมื่อดำเนินกิจกรรม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เสร็จ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12) 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จัดทำรายงานสรุปผลการดำเนินงาน (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</w:rPr>
        <w:t>Final Report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  <w:cs/>
        </w:rPr>
        <w:t>)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ตั้งแต่เริ่มต้นจนสิ้นสุดกิจกรรม</w:t>
      </w:r>
      <w:r w:rsidRPr="00F41B4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br/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เมื่อดำเนิน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งานให้คำปรึกษาแนะนำแล้วเสร็จ ซึ่งอย่างน้อยควรประกอบด้วยผลลัพธ์การดำเนิน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</w:rPr>
        <w:t xml:space="preserve">(Output/Outcome) 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ปัญหาอุปสรรค ผลกระทบที่เกิดขึ้นทันทีทั้ง</w:t>
      </w:r>
      <w:r w:rsidRPr="00F41B4A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ทาง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ตรงและ</w:t>
      </w:r>
      <w:r w:rsidRPr="00F41B4A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ทาง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อ้อม ทั้งเชิงปริมาณ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และคุณภาพ พร้อมทั้งเสนอแนะการปรับปรุง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/แก้ไข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เพื่อใช้เป็นแนวทางในการปฏิบัติงานในอนาคต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1528" w:rsidRPr="006F538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D5F72" w:rsidRPr="006F5389">
        <w:rPr>
          <w:rFonts w:ascii="TH SarabunPSK" w:hAnsi="TH SarabunPSK" w:cs="TH SarabunPSK"/>
          <w:sz w:val="32"/>
          <w:szCs w:val="32"/>
          <w:cs/>
        </w:rPr>
        <w:t>มีกิจกรรมหลั</w:t>
      </w:r>
      <w:r w:rsidR="004E1528" w:rsidRPr="006F5389">
        <w:rPr>
          <w:rFonts w:ascii="TH SarabunPSK" w:hAnsi="TH SarabunPSK" w:cs="TH SarabunPSK"/>
          <w:sz w:val="32"/>
          <w:szCs w:val="32"/>
          <w:cs/>
        </w:rPr>
        <w:t>กและตัวชี้วัดผลสำเร็จของแต่ละ</w:t>
      </w:r>
      <w:r w:rsidR="00FD5F72" w:rsidRPr="006F5389">
        <w:rPr>
          <w:rFonts w:ascii="TH SarabunPSK" w:hAnsi="TH SarabunPSK" w:cs="TH SarabunPSK"/>
          <w:sz w:val="32"/>
          <w:szCs w:val="32"/>
          <w:cs/>
        </w:rPr>
        <w:t>งาน ดังต่อไปนี้</w:t>
      </w:r>
    </w:p>
    <w:p w:rsidR="004E6418" w:rsidRDefault="004E6418" w:rsidP="004E6418">
      <w:pPr>
        <w:pStyle w:val="ListParagraph"/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3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28"/>
        <w:gridCol w:w="2514"/>
        <w:gridCol w:w="2514"/>
        <w:gridCol w:w="2518"/>
      </w:tblGrid>
      <w:tr w:rsidR="004E6418" w:rsidRPr="004E6418" w:rsidTr="00F81092">
        <w:trPr>
          <w:trHeight w:val="48"/>
          <w:tblHeader/>
        </w:trPr>
        <w:tc>
          <w:tcPr>
            <w:tcW w:w="975" w:type="pct"/>
          </w:tcPr>
          <w:p w:rsidR="004E6418" w:rsidRPr="004E6418" w:rsidRDefault="005B25E0" w:rsidP="005B2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การดำเนิน</w:t>
            </w:r>
            <w:r w:rsidR="004E6418" w:rsidRPr="004E64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341" w:type="pct"/>
          </w:tcPr>
          <w:p w:rsidR="004E6418" w:rsidRPr="004E6418" w:rsidRDefault="004E6418" w:rsidP="004E6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64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กิจกรรมการพัฒนา</w:t>
            </w:r>
          </w:p>
        </w:tc>
        <w:tc>
          <w:tcPr>
            <w:tcW w:w="1341" w:type="pct"/>
          </w:tcPr>
          <w:p w:rsidR="004E6418" w:rsidRPr="004E6418" w:rsidRDefault="004E6418" w:rsidP="004E6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64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18" w:rsidRPr="004E6418" w:rsidRDefault="004E6418" w:rsidP="004E64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64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</w:t>
            </w:r>
          </w:p>
        </w:tc>
      </w:tr>
      <w:tr w:rsidR="004E6418" w:rsidRPr="004E6418" w:rsidTr="005A14F9">
        <w:trPr>
          <w:trHeight w:val="1504"/>
        </w:trPr>
        <w:tc>
          <w:tcPr>
            <w:tcW w:w="975" w:type="pct"/>
            <w:tcBorders>
              <w:bottom w:val="single" w:sz="4" w:space="0" w:color="auto"/>
            </w:tcBorders>
          </w:tcPr>
          <w:p w:rsidR="004E6418" w:rsidRPr="00581F58" w:rsidRDefault="00581F58" w:rsidP="005A14F9">
            <w:pPr>
              <w:tabs>
                <w:tab w:val="left" w:pos="31"/>
              </w:tabs>
              <w:spacing w:after="0" w:line="240" w:lineRule="auto"/>
              <w:ind w:right="-108"/>
              <w:jc w:val="both"/>
              <w:rPr>
                <w:rFonts w:ascii="TH SarabunPSK" w:hAnsi="TH SarabunPSK" w:cs="TH SarabunPSK"/>
                <w:color w:val="000000"/>
                <w:spacing w:val="-9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9"/>
                <w:sz w:val="28"/>
                <w:cs/>
              </w:rPr>
              <w:t>1.</w:t>
            </w:r>
            <w:r w:rsidR="008C0D96" w:rsidRPr="00581F58">
              <w:rPr>
                <w:rFonts w:ascii="TH SarabunIT๙" w:hAnsi="TH SarabunIT๙" w:cs="TH SarabunIT๙"/>
                <w:sz w:val="28"/>
                <w:cs/>
              </w:rPr>
              <w:t>จัดทำแผนการดำเนินงาน</w:t>
            </w: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4E6418" w:rsidRPr="00581F58" w:rsidRDefault="008C0D96" w:rsidP="005A14F9">
            <w:pPr>
              <w:spacing w:after="0" w:line="240" w:lineRule="auto"/>
              <w:ind w:hanging="47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581F5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 xml:space="preserve"> </w:t>
            </w:r>
            <w:r w:rsidRPr="00581F58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จัดทำแผนการดำเนินงานโดยระบุรายละเอียด วัตถุประสงค์ ขอบเขต ตัวชี้วัดความสำเร็จของกิจกรรม</w:t>
            </w: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4E6418" w:rsidRPr="00581F58" w:rsidRDefault="00581F58" w:rsidP="00DA5C9E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581F58">
              <w:rPr>
                <w:rFonts w:ascii="TH SarabunIT๙" w:hAnsi="TH SarabunIT๙" w:cs="TH SarabunIT๙"/>
                <w:sz w:val="28"/>
                <w:cs/>
              </w:rPr>
              <w:t>แผนการดำเนินงาน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18" w:rsidRPr="00581F58" w:rsidRDefault="00581F58" w:rsidP="00DA5C9E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581F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581F58">
              <w:rPr>
                <w:rFonts w:ascii="TH SarabunIT๙" w:hAnsi="TH SarabunIT๙" w:cs="TH SarabunIT๙"/>
                <w:sz w:val="28"/>
                <w:cs/>
              </w:rPr>
              <w:t>แผนการดำเนินงาน</w:t>
            </w:r>
            <w:r w:rsidRPr="00581F5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 xml:space="preserve">ที่ได้รับการยอมรับร่วมกันระหว่างคณะที่ปรึกษากับ </w:t>
            </w:r>
            <w:r w:rsidRPr="00581F58">
              <w:rPr>
                <w:rFonts w:ascii="TH SarabunPSK" w:hAnsi="TH SarabunPSK" w:cs="TH SarabunPSK"/>
                <w:sz w:val="28"/>
                <w:cs/>
              </w:rPr>
              <w:t>ศูนย์ส่งเสริมอุตสาหกรรมภาคที่ 4</w:t>
            </w:r>
          </w:p>
        </w:tc>
      </w:tr>
      <w:tr w:rsidR="00581F58" w:rsidRPr="004E6418" w:rsidTr="00F81092">
        <w:trPr>
          <w:trHeight w:val="980"/>
        </w:trPr>
        <w:tc>
          <w:tcPr>
            <w:tcW w:w="975" w:type="pct"/>
            <w:tcBorders>
              <w:top w:val="single" w:sz="4" w:space="0" w:color="auto"/>
            </w:tcBorders>
          </w:tcPr>
          <w:p w:rsidR="00581F58" w:rsidRDefault="00EE7002" w:rsidP="005A14F9">
            <w:pPr>
              <w:tabs>
                <w:tab w:val="left" w:pos="31"/>
                <w:tab w:val="left" w:pos="173"/>
              </w:tabs>
              <w:spacing w:after="0" w:line="240" w:lineRule="auto"/>
              <w:ind w:right="-108"/>
              <w:jc w:val="both"/>
              <w:rPr>
                <w:rFonts w:ascii="TH SarabunPSK" w:hAnsi="TH SarabunPSK" w:cs="TH SarabunPSK"/>
                <w:color w:val="000000"/>
                <w:spacing w:val="-9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EE70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</w:t>
            </w:r>
            <w:r>
              <w:rPr>
                <w:rFonts w:ascii="TH SarabunPSK" w:hAnsi="TH SarabunPSK" w:cs="TH SarabunPSK" w:hint="cs"/>
                <w:color w:val="000000"/>
                <w:spacing w:val="-9"/>
                <w:sz w:val="28"/>
                <w:cs/>
              </w:rPr>
              <w:t>โครงการ</w:t>
            </w:r>
          </w:p>
        </w:tc>
        <w:tc>
          <w:tcPr>
            <w:tcW w:w="1341" w:type="pct"/>
            <w:tcBorders>
              <w:top w:val="single" w:sz="4" w:space="0" w:color="auto"/>
            </w:tcBorders>
          </w:tcPr>
          <w:p w:rsidR="00581F58" w:rsidRPr="00581F58" w:rsidRDefault="00EE7002" w:rsidP="005A14F9">
            <w:pPr>
              <w:spacing w:after="0" w:line="240" w:lineRule="auto"/>
              <w:ind w:left="-47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EE7002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ประชาสัมพันธ์ผ่านช่องทางที่เหมาะสมเพื่อรับสมัครและคัดเลือกกลุ่มเป้าหมาย</w:t>
            </w:r>
          </w:p>
        </w:tc>
        <w:tc>
          <w:tcPr>
            <w:tcW w:w="1341" w:type="pct"/>
            <w:tcBorders>
              <w:top w:val="single" w:sz="4" w:space="0" w:color="auto"/>
            </w:tcBorders>
          </w:tcPr>
          <w:p w:rsidR="00581F58" w:rsidRPr="00EE7002" w:rsidRDefault="00EE7002" w:rsidP="00DA5C9E">
            <w:pPr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EE7002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EE7002">
              <w:rPr>
                <w:rFonts w:ascii="TH SarabunPSK" w:hAnsi="TH SarabunPSK" w:cs="TH SarabunPSK" w:hint="cs"/>
                <w:color w:val="000000"/>
                <w:spacing w:val="-9"/>
                <w:sz w:val="28"/>
                <w:cs/>
              </w:rPr>
              <w:t>โครงการ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58" w:rsidRPr="00581F58" w:rsidRDefault="00EE7002" w:rsidP="00DA5C9E">
            <w:pPr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EE7002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EE7002">
              <w:rPr>
                <w:rFonts w:ascii="TH SarabunPSK" w:hAnsi="TH SarabunPSK" w:cs="TH SarabunPSK" w:hint="cs"/>
                <w:color w:val="000000"/>
                <w:spacing w:val="-9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ผ่านทางออนไลน์ และ ออฟไลน์ </w:t>
            </w:r>
          </w:p>
        </w:tc>
      </w:tr>
      <w:tr w:rsidR="00F81092" w:rsidRPr="004E6418" w:rsidTr="00F81092">
        <w:trPr>
          <w:trHeight w:val="1039"/>
        </w:trPr>
        <w:tc>
          <w:tcPr>
            <w:tcW w:w="975" w:type="pct"/>
          </w:tcPr>
          <w:p w:rsidR="00F81092" w:rsidRPr="00EE7002" w:rsidRDefault="00F81092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 w:rsidRPr="00EE7002"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E7002">
              <w:rPr>
                <w:rFonts w:ascii="TH SarabunIT๙" w:hAnsi="TH SarabunIT๙" w:cs="TH SarabunIT๙" w:hint="cs"/>
                <w:sz w:val="28"/>
                <w:cs/>
              </w:rPr>
              <w:t>เสนอรายชื่อกลุ่มเป้าหมาย</w:t>
            </w:r>
          </w:p>
        </w:tc>
        <w:tc>
          <w:tcPr>
            <w:tcW w:w="1341" w:type="pct"/>
          </w:tcPr>
          <w:p w:rsidR="00F81092" w:rsidRPr="004E6418" w:rsidRDefault="00F81092" w:rsidP="00F81092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EE7002">
              <w:rPr>
                <w:rFonts w:ascii="TH SarabunIT๙" w:hAnsi="TH SarabunIT๙" w:cs="TH SarabunIT๙" w:hint="cs"/>
                <w:sz w:val="28"/>
                <w:cs/>
              </w:rPr>
              <w:t>เสนอรายชื่อกลุ่มเป้าหมายที่มีศักยภาพในการนำเทคโนโลยีดิจิทัลมาประยุกต์ใช้</w:t>
            </w:r>
          </w:p>
        </w:tc>
        <w:tc>
          <w:tcPr>
            <w:tcW w:w="1341" w:type="pct"/>
          </w:tcPr>
          <w:p w:rsidR="00F81092" w:rsidRPr="004E6418" w:rsidRDefault="00F81092" w:rsidP="00F8109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EE7002">
              <w:rPr>
                <w:rFonts w:ascii="TH SarabunIT๙" w:hAnsi="TH SarabunIT๙" w:cs="TH SarabunIT๙" w:hint="cs"/>
                <w:sz w:val="28"/>
                <w:cs/>
              </w:rPr>
              <w:t>รายชื่อกลุ่มเป้าหมายที่มีศักยภาพในการนำเทคโนโลยีดิจิทัลมาประยุกต์ใช้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92" w:rsidRPr="004E6418" w:rsidRDefault="00F81092" w:rsidP="00F81092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การ</w:t>
            </w:r>
            <w:r w:rsidRPr="00581F5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ยอมรับ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ร่วมกันระหว่างคณะที่</w:t>
            </w:r>
            <w:r w:rsidRPr="00581F5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ปรึกษา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 xml:space="preserve"> </w:t>
            </w:r>
            <w:r w:rsidRPr="00581F5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 xml:space="preserve">กับ </w:t>
            </w:r>
            <w:r w:rsidRPr="00581F58">
              <w:rPr>
                <w:rFonts w:ascii="TH SarabunPSK" w:hAnsi="TH SarabunPSK" w:cs="TH SarabunPSK"/>
                <w:sz w:val="28"/>
                <w:cs/>
              </w:rPr>
              <w:t>ศูนย์ส่งเสริมอุตสาหกรรมภาคที่ 4</w:t>
            </w:r>
          </w:p>
        </w:tc>
      </w:tr>
      <w:tr w:rsidR="00F81092" w:rsidRPr="004E6418" w:rsidTr="00F81092">
        <w:tc>
          <w:tcPr>
            <w:tcW w:w="975" w:type="pct"/>
            <w:tcBorders>
              <w:bottom w:val="single" w:sz="2" w:space="0" w:color="auto"/>
            </w:tcBorders>
          </w:tcPr>
          <w:p w:rsidR="00F81092" w:rsidRPr="00EE7002" w:rsidRDefault="005A14F9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 xml:space="preserve">4. </w:t>
            </w:r>
            <w:r w:rsidRPr="005A14F9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คัดเลือกสถานประกอบการ</w:t>
            </w:r>
          </w:p>
        </w:tc>
        <w:tc>
          <w:tcPr>
            <w:tcW w:w="1341" w:type="pct"/>
            <w:tcBorders>
              <w:bottom w:val="single" w:sz="2" w:space="0" w:color="auto"/>
            </w:tcBorders>
          </w:tcPr>
          <w:p w:rsidR="00F81092" w:rsidRPr="004E6418" w:rsidRDefault="005A14F9" w:rsidP="00F81092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5A14F9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คัดเลือกสถานประกอบการที่มีศักยภาพในการนำเทคโนโลยีดิจิทัลมาประยุกต์ใช้</w:t>
            </w:r>
          </w:p>
        </w:tc>
        <w:tc>
          <w:tcPr>
            <w:tcW w:w="1341" w:type="pct"/>
            <w:tcBorders>
              <w:bottom w:val="single" w:sz="2" w:space="0" w:color="auto"/>
            </w:tcBorders>
          </w:tcPr>
          <w:p w:rsidR="00F81092" w:rsidRPr="004E6418" w:rsidRDefault="005A14F9" w:rsidP="00F8109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สถานประกอบการที่</w:t>
            </w:r>
            <w:r w:rsidRPr="005A14F9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มีศักยภาพในการนำเทคโนโลยีดิจิทัลมาประยุกต์ใช้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5A14F9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5 แห่ง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81092" w:rsidRPr="004E6418" w:rsidRDefault="005A14F9" w:rsidP="005A14F9">
            <w:pPr>
              <w:spacing w:after="0" w:line="240" w:lineRule="auto"/>
              <w:ind w:left="-11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5A14F9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สถานประกอบการที่มีศักยภาพในการนำเทคโนโลยีดิจิทัลมาประยุกต์ใช้</w:t>
            </w:r>
          </w:p>
        </w:tc>
      </w:tr>
      <w:tr w:rsidR="00F81092" w:rsidRPr="004E6418" w:rsidTr="005A14F9">
        <w:trPr>
          <w:trHeight w:val="924"/>
        </w:trPr>
        <w:tc>
          <w:tcPr>
            <w:tcW w:w="975" w:type="pct"/>
          </w:tcPr>
          <w:p w:rsidR="00F81092" w:rsidRPr="005A14F9" w:rsidRDefault="005A14F9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 w:rsidRPr="005A14F9"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 xml:space="preserve">5. </w:t>
            </w: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การลงนามบันทึกความเข้าใจ (</w:t>
            </w:r>
            <w:r w:rsidRPr="005A14F9">
              <w:rPr>
                <w:rFonts w:ascii="TH SarabunIT๙" w:hAnsi="TH SarabunIT๙" w:cs="TH SarabunIT๙"/>
                <w:sz w:val="28"/>
              </w:rPr>
              <w:t>MOU)</w:t>
            </w:r>
          </w:p>
        </w:tc>
        <w:tc>
          <w:tcPr>
            <w:tcW w:w="1341" w:type="pct"/>
          </w:tcPr>
          <w:p w:rsidR="00F81092" w:rsidRPr="005A14F9" w:rsidRDefault="005A14F9" w:rsidP="005A14F9">
            <w:pPr>
              <w:spacing w:after="0" w:line="240" w:lineRule="auto"/>
              <w:ind w:left="-47"/>
              <w:jc w:val="thaiDistribute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การลงนามบันทึกความเข้าใจ (</w:t>
            </w:r>
            <w:r w:rsidRPr="005A14F9">
              <w:rPr>
                <w:rFonts w:ascii="TH SarabunIT๙" w:hAnsi="TH SarabunIT๙" w:cs="TH SarabunIT๙"/>
                <w:sz w:val="28"/>
              </w:rPr>
              <w:t xml:space="preserve">MOU) </w:t>
            </w: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ระหว่างที่ปรึกษากับผู้ประกอบการ</w:t>
            </w:r>
          </w:p>
        </w:tc>
        <w:tc>
          <w:tcPr>
            <w:tcW w:w="1341" w:type="pct"/>
          </w:tcPr>
          <w:p w:rsidR="00F81092" w:rsidRPr="005A14F9" w:rsidRDefault="005A14F9" w:rsidP="005A14F9">
            <w:pPr>
              <w:spacing w:after="0" w:line="240" w:lineRule="auto"/>
              <w:ind w:hanging="29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การลงนามบันทึกความเข้าใจ (</w:t>
            </w:r>
            <w:r w:rsidRPr="005A14F9">
              <w:rPr>
                <w:rFonts w:ascii="TH SarabunIT๙" w:hAnsi="TH SarabunIT๙" w:cs="TH SarabunIT๙"/>
                <w:sz w:val="28"/>
              </w:rPr>
              <w:t>MOU)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92" w:rsidRPr="004E6418" w:rsidRDefault="005A14F9" w:rsidP="005A14F9">
            <w:pPr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ขอบเขตและการดำเนินกิจกรรม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ชัดเจน</w:t>
            </w:r>
          </w:p>
        </w:tc>
      </w:tr>
      <w:tr w:rsidR="005A14F9" w:rsidRPr="004E6418" w:rsidTr="005A14F9">
        <w:trPr>
          <w:trHeight w:val="924"/>
        </w:trPr>
        <w:tc>
          <w:tcPr>
            <w:tcW w:w="975" w:type="pct"/>
          </w:tcPr>
          <w:p w:rsidR="005A14F9" w:rsidRPr="005A14F9" w:rsidRDefault="005A14F9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14"/>
                <w:sz w:val="28"/>
              </w:rPr>
              <w:t xml:space="preserve">6. </w:t>
            </w: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จัดทำแผนปฏิบัติงานให้คำปรึกษา</w:t>
            </w:r>
          </w:p>
        </w:tc>
        <w:tc>
          <w:tcPr>
            <w:tcW w:w="1341" w:type="pct"/>
          </w:tcPr>
          <w:p w:rsidR="005A14F9" w:rsidRPr="005A14F9" w:rsidRDefault="005A14F9" w:rsidP="005A14F9">
            <w:pPr>
              <w:spacing w:after="0" w:line="240" w:lineRule="auto"/>
              <w:ind w:left="-4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A14F9">
              <w:rPr>
                <w:rFonts w:ascii="TH SarabunIT๙" w:hAnsi="TH SarabunIT๙" w:cs="TH SarabunIT๙" w:hint="cs"/>
                <w:sz w:val="28"/>
                <w:cs/>
              </w:rPr>
              <w:t xml:space="preserve">จัดทำแผนปฏิบัติงานให้คำปรึกษาแนะนำแต่ละสถานประกอบการ </w:t>
            </w:r>
          </w:p>
        </w:tc>
        <w:tc>
          <w:tcPr>
            <w:tcW w:w="1341" w:type="pct"/>
          </w:tcPr>
          <w:p w:rsidR="005A14F9" w:rsidRPr="005A14F9" w:rsidRDefault="005A14F9" w:rsidP="005A14F9">
            <w:pPr>
              <w:spacing w:after="0" w:line="240" w:lineRule="auto"/>
              <w:ind w:hanging="2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แผนปฏิบัติงานให้คำปรึกษาแนะนำ พร้อมรายชื่อที่ปรึกษาหรือผู้เชี่ยวชาญ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F9" w:rsidRPr="005A14F9" w:rsidRDefault="005A14F9" w:rsidP="005A14F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ความสอดคล้องของแผนปฏิบัติงาน</w:t>
            </w:r>
          </w:p>
        </w:tc>
      </w:tr>
      <w:tr w:rsidR="005A14F9" w:rsidRPr="004E6418" w:rsidTr="005A14F9">
        <w:trPr>
          <w:trHeight w:val="924"/>
        </w:trPr>
        <w:tc>
          <w:tcPr>
            <w:tcW w:w="975" w:type="pct"/>
          </w:tcPr>
          <w:p w:rsidR="005A14F9" w:rsidRPr="005A14F9" w:rsidRDefault="005A14F9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pacing w:val="-14"/>
                <w:sz w:val="28"/>
              </w:rPr>
              <w:t xml:space="preserve">7. </w:t>
            </w: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สำรวจ วินิจฉัย และวิเคราะห์สถานประกอบการ</w:t>
            </w:r>
          </w:p>
        </w:tc>
        <w:tc>
          <w:tcPr>
            <w:tcW w:w="1341" w:type="pct"/>
          </w:tcPr>
          <w:p w:rsidR="005A14F9" w:rsidRPr="005A14F9" w:rsidRDefault="005A14F9" w:rsidP="005A14F9">
            <w:pPr>
              <w:spacing w:after="0" w:line="240" w:lineRule="auto"/>
              <w:ind w:left="-4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A14F9">
              <w:rPr>
                <w:rFonts w:ascii="TH SarabunIT๙" w:hAnsi="TH SarabunIT๙" w:cs="TH SarabunIT๙" w:hint="cs"/>
                <w:sz w:val="28"/>
                <w:cs/>
              </w:rPr>
              <w:t xml:space="preserve">ทำการสำรวจ วินิจฉัย และวิเคราะห์สถานประกอบการ ด้านการบริหารจัดการ กระบวนการผลิต การใช้ทรัพยากรการผลิต ของเสีย และสิ่งแวดล้อม </w:t>
            </w:r>
          </w:p>
        </w:tc>
        <w:tc>
          <w:tcPr>
            <w:tcW w:w="1341" w:type="pct"/>
          </w:tcPr>
          <w:p w:rsidR="005A14F9" w:rsidRPr="005A14F9" w:rsidRDefault="005A14F9" w:rsidP="005A14F9">
            <w:pPr>
              <w:spacing w:after="0" w:line="240" w:lineRule="auto"/>
              <w:ind w:hanging="2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A14F9">
              <w:rPr>
                <w:rFonts w:ascii="TH SarabunIT๙" w:hAnsi="TH SarabunIT๙" w:cs="TH SarabunIT๙" w:hint="cs"/>
                <w:sz w:val="28"/>
                <w:cs/>
              </w:rPr>
              <w:t>สำรวจ วินิจฉัย และวิเคราะห์สถานประกอบการ ด้วยเครื่องมือหรือวิธีการที่เหมาะสม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F9" w:rsidRDefault="00E62176" w:rsidP="005A14F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5A14F9" w:rsidRPr="005A14F9">
              <w:rPr>
                <w:rFonts w:ascii="TH SarabunIT๙" w:hAnsi="TH SarabunIT๙" w:cs="TH SarabunIT๙" w:hint="cs"/>
                <w:sz w:val="28"/>
                <w:cs/>
              </w:rPr>
              <w:t>สำรวจ วินิจฉัย และวิเคราะห์สถานประกอบการ ด้วยเครื่องมือหรือวิธีการที่เหมาะสม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ตามหลักวิชาการ</w:t>
            </w:r>
          </w:p>
        </w:tc>
      </w:tr>
      <w:tr w:rsidR="00E62176" w:rsidRPr="004E6418" w:rsidTr="005A14F9">
        <w:trPr>
          <w:trHeight w:val="924"/>
        </w:trPr>
        <w:tc>
          <w:tcPr>
            <w:tcW w:w="975" w:type="pct"/>
          </w:tcPr>
          <w:p w:rsidR="00E62176" w:rsidRDefault="00E62176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 xml:space="preserve">8. </w:t>
            </w:r>
            <w:r w:rsidRPr="00E62176"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สรุปผลการสำรวจ วินิจฉัย และวิเคราะห์สถานประกอบการ และเลือกเครื่องมือดิจิทัลที่เหมาะสม</w:t>
            </w:r>
          </w:p>
        </w:tc>
        <w:tc>
          <w:tcPr>
            <w:tcW w:w="1341" w:type="pct"/>
          </w:tcPr>
          <w:p w:rsidR="00E62176" w:rsidRPr="00E62176" w:rsidRDefault="00E62176" w:rsidP="005A14F9">
            <w:pPr>
              <w:spacing w:after="0" w:line="240" w:lineRule="auto"/>
              <w:ind w:left="-4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ดำเนินการ</w:t>
            </w:r>
            <w:r w:rsidRPr="00E62176"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สรุปผลการสำรวจ วินิจฉัย และวิเคราะห์สถานประกอบการ และเลือกเครื่องมือดิจิทัลที่เหมาะสม</w:t>
            </w:r>
          </w:p>
        </w:tc>
        <w:tc>
          <w:tcPr>
            <w:tcW w:w="1341" w:type="pct"/>
          </w:tcPr>
          <w:p w:rsidR="00E62176" w:rsidRPr="005A14F9" w:rsidRDefault="00E62176" w:rsidP="00E62176">
            <w:pPr>
              <w:spacing w:after="0" w:line="240" w:lineRule="auto"/>
              <w:ind w:hanging="2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การ</w:t>
            </w:r>
            <w:r w:rsidRPr="00E62176"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สรุปผล และเลือกเครื่องมือดิจิทัลที่เหมาะสม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76" w:rsidRDefault="00E62176" w:rsidP="00E6217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การ</w:t>
            </w:r>
            <w:r w:rsidRPr="00E62176"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สรุปผล และเลือกเครื่องมือดิจิทัลที่เหมาะสม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ตามหลักวิชาการ</w:t>
            </w:r>
          </w:p>
        </w:tc>
      </w:tr>
      <w:tr w:rsidR="00E62176" w:rsidRPr="004E6418" w:rsidTr="005A14F9">
        <w:trPr>
          <w:trHeight w:val="924"/>
        </w:trPr>
        <w:tc>
          <w:tcPr>
            <w:tcW w:w="975" w:type="pct"/>
          </w:tcPr>
          <w:p w:rsidR="00E62176" w:rsidRPr="00E62176" w:rsidRDefault="00E62176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9. แนะนำ ทำความเข้าใจเรื่องการเลือกใช้เครื่องมือทางดิจิทัล</w:t>
            </w:r>
          </w:p>
        </w:tc>
        <w:tc>
          <w:tcPr>
            <w:tcW w:w="1341" w:type="pct"/>
          </w:tcPr>
          <w:p w:rsidR="00E62176" w:rsidRDefault="00E62176" w:rsidP="005A14F9">
            <w:pPr>
              <w:spacing w:after="0" w:line="240" w:lineRule="auto"/>
              <w:ind w:left="-47"/>
              <w:jc w:val="thaiDistribute"/>
              <w:rPr>
                <w:rFonts w:ascii="TH SarabunIT๙" w:hAnsi="TH SarabunIT๙" w:cs="TH SarabunIT๙"/>
                <w:spacing w:val="-12"/>
                <w:kern w:val="3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ดำเนินการแนะนำ ทำความเข้าใจเรื่องการเลือกใช้เครื่องมือทางดิจิทัล</w:t>
            </w:r>
          </w:p>
        </w:tc>
        <w:tc>
          <w:tcPr>
            <w:tcW w:w="1341" w:type="pct"/>
          </w:tcPr>
          <w:p w:rsidR="00E62176" w:rsidRDefault="00E62176" w:rsidP="00E62176">
            <w:pPr>
              <w:spacing w:after="0" w:line="240" w:lineRule="auto"/>
              <w:ind w:hanging="29"/>
              <w:jc w:val="thaiDistribute"/>
              <w:rPr>
                <w:rFonts w:ascii="TH SarabunIT๙" w:hAnsi="TH SarabunIT๙" w:cs="TH SarabunIT๙"/>
                <w:spacing w:val="-12"/>
                <w:kern w:val="3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ความเข้าใจของผู้ประกอบการเรื่องการเลือกใช้เครื่องมือทางดิจิทัล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76" w:rsidRDefault="00E62176" w:rsidP="00E62176">
            <w:pPr>
              <w:jc w:val="thaiDistribute"/>
              <w:rPr>
                <w:rFonts w:ascii="TH SarabunIT๙" w:hAnsi="TH SarabunIT๙" w:cs="TH SarabunIT๙"/>
                <w:spacing w:val="-12"/>
                <w:kern w:val="3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การเลือกใช้เครื่องมือทางดิจิทัล</w:t>
            </w:r>
            <w:r>
              <w:rPr>
                <w:rFonts w:ascii="TH SarabunIT๙" w:hAnsi="TH SarabunIT๙" w:cs="TH SarabunIT๙" w:hint="cs"/>
                <w:spacing w:val="-12"/>
                <w:kern w:val="32"/>
                <w:sz w:val="28"/>
                <w:cs/>
              </w:rPr>
              <w:t>ที่เหมาะสมตามหลักวิชาการ</w:t>
            </w:r>
          </w:p>
        </w:tc>
      </w:tr>
      <w:tr w:rsidR="00E62176" w:rsidRPr="004E6418" w:rsidTr="005A14F9">
        <w:trPr>
          <w:trHeight w:val="924"/>
        </w:trPr>
        <w:tc>
          <w:tcPr>
            <w:tcW w:w="975" w:type="pct"/>
          </w:tcPr>
          <w:p w:rsidR="00E62176" w:rsidRDefault="00E62176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 xml:space="preserve">10. </w:t>
            </w:r>
            <w:r w:rsidRPr="00E6217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ออกแบบและติดตั้งเครื่องมือดิจิทัล</w:t>
            </w:r>
          </w:p>
        </w:tc>
        <w:tc>
          <w:tcPr>
            <w:tcW w:w="1341" w:type="pct"/>
          </w:tcPr>
          <w:p w:rsidR="00E62176" w:rsidRPr="00E62176" w:rsidRDefault="00E62176" w:rsidP="00E62176">
            <w:pPr>
              <w:spacing w:after="0" w:line="240" w:lineRule="auto"/>
              <w:ind w:left="-47"/>
              <w:jc w:val="thaiDistribute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 w:rsidRPr="00E6217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ออกแบบและติดตั้งเครื่องมือดิจิทัลที่ที่ปรึกษากับผู้ประกอบการเลือกแล้วว่า</w:t>
            </w:r>
            <w:r w:rsidRPr="00E62176">
              <w:rPr>
                <w:rFonts w:ascii="TH SarabunIT๙" w:hAnsi="TH SarabunIT๙" w:cs="TH SarabunIT๙" w:hint="cs"/>
                <w:spacing w:val="4"/>
                <w:sz w:val="28"/>
                <w:cs/>
              </w:rPr>
              <w:lastRenderedPageBreak/>
              <w:t>เหมาะสมกับ</w:t>
            </w:r>
            <w:r w:rsidRPr="00E62176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สถานประกอบการนั้น ๆ </w:t>
            </w:r>
          </w:p>
        </w:tc>
        <w:tc>
          <w:tcPr>
            <w:tcW w:w="1341" w:type="pct"/>
          </w:tcPr>
          <w:p w:rsidR="00E62176" w:rsidRDefault="00E62176" w:rsidP="00E62176">
            <w:pPr>
              <w:spacing w:after="0" w:line="240" w:lineRule="auto"/>
              <w:ind w:hanging="29"/>
              <w:jc w:val="thaiDistribute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 w:rsidRPr="00E62176">
              <w:rPr>
                <w:rFonts w:ascii="TH SarabunIT๙" w:hAnsi="TH SarabunIT๙" w:cs="TH SarabunIT๙" w:hint="cs"/>
                <w:spacing w:val="4"/>
                <w:sz w:val="28"/>
                <w:cs/>
              </w:rPr>
              <w:lastRenderedPageBreak/>
              <w:t>เครื่องมือดิจิทัลที่</w:t>
            </w: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ใช้งานได้จริง เหมาะสมกับสถานประกอบการ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76" w:rsidRDefault="00E62176" w:rsidP="00E62176">
            <w:pPr>
              <w:jc w:val="thaiDistribute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ความเหมาะสมกับสถานประกอบการตามหลักวิชาการ</w:t>
            </w:r>
          </w:p>
        </w:tc>
      </w:tr>
      <w:tr w:rsidR="00E62176" w:rsidRPr="004E6418" w:rsidTr="005A14F9">
        <w:trPr>
          <w:trHeight w:val="924"/>
        </w:trPr>
        <w:tc>
          <w:tcPr>
            <w:tcW w:w="975" w:type="pct"/>
          </w:tcPr>
          <w:p w:rsidR="00E62176" w:rsidRPr="00E62176" w:rsidRDefault="00E62176" w:rsidP="005A14F9">
            <w:pPr>
              <w:tabs>
                <w:tab w:val="left" w:pos="31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lastRenderedPageBreak/>
              <w:t>11. ประเมินผลการทำงานและ</w:t>
            </w:r>
            <w:r w:rsidR="00480188"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จัดทำรายงานสรุป</w:t>
            </w:r>
          </w:p>
        </w:tc>
        <w:tc>
          <w:tcPr>
            <w:tcW w:w="1341" w:type="pct"/>
          </w:tcPr>
          <w:p w:rsidR="00E62176" w:rsidRPr="00E62176" w:rsidRDefault="00480188" w:rsidP="00E62176">
            <w:pPr>
              <w:spacing w:after="0" w:line="240" w:lineRule="auto"/>
              <w:ind w:left="-47"/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ดำเนินการประเมินผลการทำงานกับผู้ประกอบการ และจัดทำรายงานสรุป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เสนอ</w:t>
            </w:r>
            <w:r w:rsidRPr="00581F58">
              <w:rPr>
                <w:rFonts w:ascii="TH SarabunPSK" w:hAnsi="TH SarabunPSK" w:cs="TH SarabunPSK"/>
                <w:sz w:val="28"/>
                <w:cs/>
              </w:rPr>
              <w:t>ศูนย์ส่งเสริมอุตสาหกรรมภาคที่ 4</w:t>
            </w:r>
          </w:p>
        </w:tc>
        <w:tc>
          <w:tcPr>
            <w:tcW w:w="1341" w:type="pct"/>
          </w:tcPr>
          <w:p w:rsidR="00E62176" w:rsidRPr="00E62176" w:rsidRDefault="00480188" w:rsidP="00480188">
            <w:pPr>
              <w:spacing w:after="0" w:line="240" w:lineRule="auto"/>
              <w:ind w:hanging="29"/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 xml:space="preserve"> ผลการประเมินความพึงพอใจของผู้ประกอบการ อย่างน้อยร้อยละ 85 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76" w:rsidRDefault="00480188" w:rsidP="00E62176">
            <w:pPr>
              <w:jc w:val="thaiDistribute"/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การประเมินความพึงพอใจของผู้ประกอบการ</w:t>
            </w:r>
          </w:p>
        </w:tc>
      </w:tr>
    </w:tbl>
    <w:p w:rsidR="0027397B" w:rsidRDefault="00E62176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6431F" w:rsidRPr="000B7AE1" w:rsidRDefault="000B7AE1" w:rsidP="000B7A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6418" w:rsidRPr="000B7AE1">
        <w:rPr>
          <w:rFonts w:ascii="TH SarabunPSK" w:hAnsi="TH SarabunPSK" w:cs="TH SarabunPSK"/>
          <w:sz w:val="32"/>
          <w:szCs w:val="32"/>
          <w:cs/>
        </w:rPr>
        <w:t>ที่ปรึกษาต้องทำการประเมิน</w:t>
      </w:r>
      <w:r w:rsidR="00E808FA" w:rsidRPr="000B7AE1">
        <w:rPr>
          <w:rFonts w:ascii="TH SarabunPSK" w:hAnsi="TH SarabunPSK" w:cs="TH SarabunPSK" w:hint="cs"/>
          <w:sz w:val="32"/>
          <w:szCs w:val="32"/>
          <w:cs/>
        </w:rPr>
        <w:t xml:space="preserve">การใช้งานระบบฯ </w:t>
      </w:r>
      <w:r w:rsidR="004E6418" w:rsidRPr="000B7AE1">
        <w:rPr>
          <w:rFonts w:ascii="TH SarabunPSK" w:hAnsi="TH SarabunPSK" w:cs="TH SarabunPSK"/>
          <w:sz w:val="32"/>
          <w:szCs w:val="32"/>
          <w:cs/>
        </w:rPr>
        <w:t>ติดตาม</w:t>
      </w:r>
      <w:r w:rsidR="00E808FA" w:rsidRPr="000B7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418" w:rsidRPr="000B7AE1">
        <w:rPr>
          <w:rFonts w:ascii="TH SarabunPSK" w:hAnsi="TH SarabunPSK" w:cs="TH SarabunPSK"/>
          <w:sz w:val="32"/>
          <w:szCs w:val="32"/>
          <w:cs/>
        </w:rPr>
        <w:t>และประเมินผลโครงการ ภายหลังจากการดำเนินการแล้วเสร็จ และดำเนินการภายในเวลาที่กำหนด</w:t>
      </w:r>
    </w:p>
    <w:p w:rsidR="00E808FA" w:rsidRPr="00B6431F" w:rsidRDefault="00E808FA" w:rsidP="00E808FA">
      <w:pPr>
        <w:pStyle w:val="ListParagraph"/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4E6418" w:rsidRDefault="004E6418" w:rsidP="00785802">
      <w:pPr>
        <w:pStyle w:val="ListParagraph"/>
        <w:numPr>
          <w:ilvl w:val="2"/>
          <w:numId w:val="6"/>
        </w:numPr>
        <w:tabs>
          <w:tab w:val="left" w:pos="709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0808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การสรุปผลการดำเนินโครงการ</w:t>
      </w:r>
    </w:p>
    <w:p w:rsidR="004E6418" w:rsidRPr="009C1A7D" w:rsidRDefault="004E6418" w:rsidP="00785802">
      <w:pPr>
        <w:pStyle w:val="ListParagraph"/>
        <w:numPr>
          <w:ilvl w:val="0"/>
          <w:numId w:val="11"/>
        </w:numPr>
        <w:tabs>
          <w:tab w:val="clear" w:pos="778"/>
          <w:tab w:val="num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</w:rPr>
      </w:pPr>
      <w:r w:rsidRPr="009C1A7D">
        <w:rPr>
          <w:rFonts w:ascii="TH SarabunPSK" w:hAnsi="TH SarabunPSK" w:cs="TH SarabunPSK"/>
          <w:sz w:val="32"/>
          <w:szCs w:val="32"/>
          <w:cs/>
        </w:rPr>
        <w:t>ที่ปรึกษาจะต้องสรุปผลการดำเนินโครงการ เพื่อรายงานผลการดำเนินงานเทียบกับแผนงานหลัก และเป้าหมายที่กำหนด รวมถึงนำเสนอแนวทาง หรือแผนงานที่ควรจะดำเนินการต่อด้วยตนเองในอนาคต  ให้กับ</w:t>
      </w:r>
      <w:r w:rsidR="000B7AE1" w:rsidRPr="000B7AE1">
        <w:rPr>
          <w:rFonts w:ascii="TH SarabunPSK" w:hAnsi="TH SarabunPSK" w:cs="TH SarabunPSK"/>
          <w:sz w:val="32"/>
          <w:szCs w:val="32"/>
          <w:cs/>
        </w:rPr>
        <w:t>ศูนย์ส่งเสริมอุตสาหกรรมภาคที่ 4</w:t>
      </w:r>
    </w:p>
    <w:p w:rsidR="004E6418" w:rsidRPr="009C1A7D" w:rsidRDefault="004E6418" w:rsidP="00785802">
      <w:pPr>
        <w:pStyle w:val="ListParagraph"/>
        <w:numPr>
          <w:ilvl w:val="0"/>
          <w:numId w:val="11"/>
        </w:numPr>
        <w:tabs>
          <w:tab w:val="clear" w:pos="778"/>
          <w:tab w:val="num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C1A7D">
        <w:rPr>
          <w:rFonts w:ascii="TH SarabunPSK" w:hAnsi="TH SarabunPSK" w:cs="TH SarabunPSK"/>
          <w:sz w:val="32"/>
          <w:szCs w:val="32"/>
          <w:cs/>
        </w:rPr>
        <w:t xml:space="preserve"> จัดทำแนวทางปฏิบัติที่ดี </w:t>
      </w:r>
      <w:r w:rsidRPr="009C1A7D">
        <w:rPr>
          <w:rFonts w:ascii="TH SarabunPSK" w:hAnsi="TH SarabunPSK" w:cs="TH SarabunPSK"/>
          <w:sz w:val="32"/>
          <w:szCs w:val="32"/>
        </w:rPr>
        <w:t xml:space="preserve">(Good Practices) </w:t>
      </w:r>
      <w:r w:rsidRPr="009C1A7D">
        <w:rPr>
          <w:rFonts w:ascii="TH SarabunPSK" w:hAnsi="TH SarabunPSK" w:cs="TH SarabunPSK"/>
          <w:sz w:val="32"/>
          <w:szCs w:val="32"/>
          <w:cs/>
        </w:rPr>
        <w:t>เพื่อเผยแพร่</w:t>
      </w:r>
      <w:r w:rsidR="000B7AE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B7AE1" w:rsidRPr="006F5389">
        <w:rPr>
          <w:rFonts w:ascii="TH SarabunPSK" w:hAnsi="TH SarabunPSK" w:cs="TH SarabunPSK"/>
          <w:sz w:val="32"/>
          <w:szCs w:val="32"/>
          <w:cs/>
        </w:rPr>
        <w:t>เพิ่มผลิตภาพวิสาหกิจขนาดกลางและขนาดย่อมสู่อุตสาหกรรม 4.0 การพัฒนาศักยภาพสถานประกอบการโดยใช้เทคโนโลยีระบบการวางแผนทรัพยากรทางธุรกิจขององค์กร</w:t>
      </w:r>
      <w:r w:rsidR="000B7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1" w:rsidRPr="006F5389">
        <w:rPr>
          <w:rFonts w:ascii="TH SarabunPSK" w:hAnsi="TH SarabunPSK" w:cs="TH SarabunPSK"/>
          <w:sz w:val="32"/>
          <w:szCs w:val="32"/>
          <w:cs/>
        </w:rPr>
        <w:t>(</w:t>
      </w:r>
      <w:r w:rsidR="000B7AE1" w:rsidRPr="006F5389">
        <w:rPr>
          <w:rFonts w:ascii="TH SarabunPSK" w:hAnsi="TH SarabunPSK" w:cs="TH SarabunPSK"/>
          <w:sz w:val="32"/>
          <w:szCs w:val="32"/>
        </w:rPr>
        <w:t xml:space="preserve">ERP) </w:t>
      </w:r>
      <w:r w:rsidR="000B7AE1" w:rsidRPr="006F5389">
        <w:rPr>
          <w:rFonts w:ascii="TH SarabunPSK" w:hAnsi="TH SarabunPSK" w:cs="TH SarabunPSK"/>
          <w:sz w:val="32"/>
          <w:szCs w:val="32"/>
          <w:cs/>
        </w:rPr>
        <w:t xml:space="preserve">ในด้านการผลิต </w:t>
      </w:r>
      <w:r w:rsidR="000B7AE1" w:rsidRPr="006F5389">
        <w:rPr>
          <w:rFonts w:ascii="TH SarabunPSK" w:hAnsi="TH SarabunPSK" w:cs="TH SarabunPSK"/>
          <w:sz w:val="32"/>
          <w:szCs w:val="32"/>
        </w:rPr>
        <w:t>Manufacturing Resource Planning (MRP)</w:t>
      </w:r>
      <w:r w:rsidR="000B7AE1">
        <w:rPr>
          <w:rFonts w:ascii="TH SarabunPSK" w:hAnsi="TH SarabunPSK" w:cs="TH SarabunPSK"/>
          <w:sz w:val="32"/>
          <w:szCs w:val="32"/>
        </w:rPr>
        <w:t xml:space="preserve"> </w:t>
      </w:r>
      <w:r w:rsidR="000B7AE1" w:rsidRPr="006F5389">
        <w:rPr>
          <w:rFonts w:ascii="TH SarabunPSK" w:hAnsi="TH SarabunPSK" w:cs="TH SarabunPSK"/>
          <w:sz w:val="32"/>
          <w:szCs w:val="32"/>
          <w:cs/>
        </w:rPr>
        <w:t xml:space="preserve">และด้านการตลาด </w:t>
      </w:r>
      <w:r w:rsidR="000B7AE1" w:rsidRPr="006F5389">
        <w:rPr>
          <w:rFonts w:ascii="TH SarabunPSK" w:hAnsi="TH SarabunPSK" w:cs="TH SarabunPSK"/>
          <w:sz w:val="32"/>
          <w:szCs w:val="32"/>
        </w:rPr>
        <w:t>Customer Resource Management (CRM)</w:t>
      </w:r>
      <w:r w:rsidR="000B7AE1">
        <w:rPr>
          <w:rFonts w:ascii="TH SarabunPSK" w:hAnsi="TH SarabunPSK" w:cs="TH SarabunPSK"/>
          <w:sz w:val="32"/>
          <w:szCs w:val="32"/>
        </w:rPr>
        <w:t xml:space="preserve"> </w:t>
      </w:r>
      <w:r w:rsidR="000B7AE1" w:rsidRPr="006F5389">
        <w:rPr>
          <w:rFonts w:ascii="TH SarabunPSK" w:hAnsi="TH SarabunPSK" w:cs="TH SarabunPSK"/>
          <w:sz w:val="32"/>
          <w:szCs w:val="32"/>
          <w:cs/>
        </w:rPr>
        <w:t>ภายใต้โครงการเพิ่มผลิตภาพวิสาหกิจขนาดกลางและขนาดย่อมให้เข้าสู่อุตสาหกรรม 4.0</w:t>
      </w:r>
      <w:r w:rsidR="00E80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D">
        <w:rPr>
          <w:rFonts w:ascii="TH SarabunPSK" w:hAnsi="TH SarabunPSK" w:cs="TH SarabunPSK"/>
          <w:sz w:val="32"/>
          <w:szCs w:val="32"/>
          <w:cs/>
        </w:rPr>
        <w:t>ให้แก่</w:t>
      </w:r>
      <w:r w:rsidR="000B7AE1" w:rsidRPr="000B7AE1">
        <w:rPr>
          <w:rFonts w:ascii="TH SarabunPSK" w:hAnsi="TH SarabunPSK" w:cs="TH SarabunPSK"/>
          <w:sz w:val="32"/>
          <w:szCs w:val="32"/>
          <w:cs/>
        </w:rPr>
        <w:t>ศูนย์ส่งเสริมอุตสาหกร</w:t>
      </w:r>
      <w:r w:rsidR="000B7AE1">
        <w:rPr>
          <w:rFonts w:ascii="TH SarabunPSK" w:hAnsi="TH SarabunPSK" w:cs="TH SarabunPSK"/>
          <w:sz w:val="32"/>
          <w:szCs w:val="32"/>
          <w:cs/>
        </w:rPr>
        <w:t xml:space="preserve">รมภาคอื่นๆ </w:t>
      </w:r>
    </w:p>
    <w:p w:rsidR="004E6418" w:rsidRPr="009C1A7D" w:rsidRDefault="004E6418" w:rsidP="00785802">
      <w:pPr>
        <w:pStyle w:val="ListParagraph"/>
        <w:numPr>
          <w:ilvl w:val="0"/>
          <w:numId w:val="11"/>
        </w:numPr>
        <w:tabs>
          <w:tab w:val="clear" w:pos="778"/>
          <w:tab w:val="num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C1A7D">
        <w:rPr>
          <w:rFonts w:ascii="TH SarabunPSK" w:hAnsi="TH SarabunPSK" w:cs="TH SarabunPSK"/>
          <w:sz w:val="32"/>
          <w:szCs w:val="32"/>
          <w:cs/>
        </w:rPr>
        <w:t xml:space="preserve"> ดำเนินการรวบรวม</w:t>
      </w:r>
      <w:r w:rsidR="000B7AE1"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 w:rsidR="00DA6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D">
        <w:rPr>
          <w:rFonts w:ascii="TH SarabunPSK" w:hAnsi="TH SarabunPSK" w:cs="TH SarabunPSK"/>
          <w:sz w:val="32"/>
          <w:szCs w:val="32"/>
          <w:cs/>
        </w:rPr>
        <w:t>และจัดทำ</w:t>
      </w:r>
      <w:r w:rsidR="00E808FA">
        <w:rPr>
          <w:rFonts w:ascii="TH SarabunPSK" w:hAnsi="TH SarabunPSK" w:cs="TH SarabunPSK" w:hint="cs"/>
          <w:sz w:val="32"/>
          <w:szCs w:val="32"/>
          <w:cs/>
        </w:rPr>
        <w:t>รายงานสรุปโครงการ</w:t>
      </w:r>
      <w:r w:rsidR="00DA623C">
        <w:rPr>
          <w:rFonts w:ascii="TH SarabunPSK" w:hAnsi="TH SarabunPSK" w:cs="TH SarabunPSK" w:hint="cs"/>
          <w:sz w:val="32"/>
          <w:szCs w:val="32"/>
          <w:cs/>
        </w:rPr>
        <w:t xml:space="preserve">ทั้งในรูปแบบรายงาน และสื่ออิเล็กทรอนิกส์ </w:t>
      </w:r>
      <w:r w:rsidR="00E80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418" w:rsidRDefault="004E6418" w:rsidP="004E6418">
      <w:pPr>
        <w:pStyle w:val="ListParagraph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6418" w:rsidRPr="009A0808" w:rsidRDefault="004E6418" w:rsidP="00785802">
      <w:pPr>
        <w:pStyle w:val="ListParagraph"/>
        <w:numPr>
          <w:ilvl w:val="2"/>
          <w:numId w:val="6"/>
        </w:numPr>
        <w:tabs>
          <w:tab w:val="left" w:pos="709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การส่งรายงาน</w:t>
      </w:r>
    </w:p>
    <w:p w:rsidR="004E6418" w:rsidRPr="009C1A7D" w:rsidRDefault="004E6418" w:rsidP="00785802">
      <w:pPr>
        <w:pStyle w:val="ListParagraph"/>
        <w:numPr>
          <w:ilvl w:val="0"/>
          <w:numId w:val="12"/>
        </w:numPr>
        <w:tabs>
          <w:tab w:val="clear" w:pos="778"/>
          <w:tab w:val="num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C1A7D">
        <w:rPr>
          <w:rFonts w:ascii="TH SarabunPSK" w:hAnsi="TH SarabunPSK" w:cs="TH SarabunPSK"/>
          <w:sz w:val="32"/>
          <w:szCs w:val="32"/>
          <w:cs/>
        </w:rPr>
        <w:t>ที่ปรึกษาจะต้องส่งรายงานการปฏิบัติงาน</w:t>
      </w:r>
      <w:r w:rsidR="00006498">
        <w:rPr>
          <w:rFonts w:ascii="TH SarabunPSK" w:hAnsi="TH SarabunPSK" w:cs="TH SarabunPSK" w:hint="cs"/>
          <w:sz w:val="32"/>
          <w:szCs w:val="32"/>
          <w:cs/>
        </w:rPr>
        <w:t xml:space="preserve">และการเบิกจ่ายจำนวน </w:t>
      </w:r>
      <w:r w:rsidR="00006498">
        <w:rPr>
          <w:rFonts w:ascii="TH SarabunPSK" w:hAnsi="TH SarabunPSK" w:cs="TH SarabunPSK"/>
          <w:sz w:val="32"/>
          <w:szCs w:val="32"/>
        </w:rPr>
        <w:t xml:space="preserve">3 </w:t>
      </w:r>
      <w:r w:rsidR="00006498">
        <w:rPr>
          <w:rFonts w:ascii="TH SarabunPSK" w:hAnsi="TH SarabunPSK" w:cs="TH SarabunPSK" w:hint="cs"/>
          <w:sz w:val="32"/>
          <w:szCs w:val="32"/>
          <w:cs/>
        </w:rPr>
        <w:t>ครั้ง ได้แก่</w:t>
      </w:r>
      <w:r w:rsidR="00BA7A93">
        <w:rPr>
          <w:rFonts w:ascii="TH SarabunPSK" w:hAnsi="TH SarabunPSK" w:cs="TH SarabunPSK" w:hint="cs"/>
          <w:sz w:val="32"/>
          <w:szCs w:val="32"/>
          <w:cs/>
        </w:rPr>
        <w:tab/>
      </w:r>
      <w:r w:rsidR="00006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A9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BA7A93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="000B7AE1" w:rsidRPr="00F41B4A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รายงานเบื้องต้น </w:t>
      </w:r>
      <w:r w:rsidR="00006498">
        <w:rPr>
          <w:rFonts w:ascii="TH SarabunPSK" w:hAnsi="TH SarabunPSK" w:cs="TH SarabunPSK"/>
          <w:sz w:val="32"/>
          <w:szCs w:val="32"/>
        </w:rPr>
        <w:t xml:space="preserve">(Inception Report) 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BA7A93">
        <w:rPr>
          <w:rFonts w:ascii="TH SarabunPSK" w:hAnsi="TH SarabunPSK" w:cs="TH SarabunPSK"/>
          <w:sz w:val="32"/>
          <w:szCs w:val="32"/>
        </w:rPr>
        <w:t xml:space="preserve">30 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วัน นับจากวันลงนามในสัญญา เบิกเงินร้อยละ </w:t>
      </w:r>
      <w:r w:rsidR="000B7AE1">
        <w:rPr>
          <w:rFonts w:ascii="TH SarabunPSK" w:hAnsi="TH SarabunPSK" w:cs="TH SarabunPSK"/>
          <w:sz w:val="32"/>
          <w:szCs w:val="32"/>
        </w:rPr>
        <w:t>4</w:t>
      </w:r>
      <w:r w:rsidR="00BA7A93">
        <w:rPr>
          <w:rFonts w:ascii="TH SarabunPSK" w:hAnsi="TH SarabunPSK" w:cs="TH SarabunPSK"/>
          <w:sz w:val="32"/>
          <w:szCs w:val="32"/>
        </w:rPr>
        <w:t>0</w:t>
      </w:r>
      <w:r w:rsidR="00BA7A9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A7A9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BA7A93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="000B7AE1" w:rsidRPr="00F41B4A">
        <w:rPr>
          <w:rFonts w:ascii="TH SarabunIT๙" w:hAnsi="TH SarabunIT๙" w:cs="TH SarabunIT๙"/>
          <w:sz w:val="32"/>
          <w:szCs w:val="32"/>
          <w:cs/>
        </w:rPr>
        <w:t>จัดส่งรายงานความคืบหน้า (</w:t>
      </w:r>
      <w:r w:rsidR="000B7AE1" w:rsidRPr="00F41B4A">
        <w:rPr>
          <w:rFonts w:ascii="TH SarabunIT๙" w:hAnsi="TH SarabunIT๙" w:cs="TH SarabunIT๙"/>
          <w:sz w:val="32"/>
          <w:szCs w:val="32"/>
        </w:rPr>
        <w:t>Progress Report)</w:t>
      </w:r>
      <w:r w:rsidR="000B7AE1" w:rsidRPr="00F41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0B7AE1">
        <w:rPr>
          <w:rFonts w:ascii="TH SarabunPSK" w:hAnsi="TH SarabunPSK" w:cs="TH SarabunPSK"/>
          <w:sz w:val="32"/>
          <w:szCs w:val="32"/>
        </w:rPr>
        <w:t>12</w:t>
      </w:r>
      <w:r w:rsidR="00BA7A93">
        <w:rPr>
          <w:rFonts w:ascii="TH SarabunPSK" w:hAnsi="TH SarabunPSK" w:cs="TH SarabunPSK"/>
          <w:sz w:val="32"/>
          <w:szCs w:val="32"/>
        </w:rPr>
        <w:t xml:space="preserve">0 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วัน นับจากวันลงนามในสัญญา เบิกเงินร้อยละ </w:t>
      </w:r>
      <w:r w:rsidR="00BA7A93">
        <w:rPr>
          <w:rFonts w:ascii="TH SarabunPSK" w:hAnsi="TH SarabunPSK" w:cs="TH SarabunPSK"/>
          <w:sz w:val="32"/>
          <w:szCs w:val="32"/>
        </w:rPr>
        <w:t xml:space="preserve">30 </w:t>
      </w:r>
      <w:r w:rsidR="00BA7A93">
        <w:rPr>
          <w:rFonts w:ascii="TH SarabunPSK" w:hAnsi="TH SarabunPSK" w:cs="TH SarabunPSK"/>
          <w:sz w:val="32"/>
          <w:szCs w:val="32"/>
        </w:rPr>
        <w:tab/>
      </w:r>
      <w:r w:rsidR="00BA7A9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BA7A93">
        <w:rPr>
          <w:rFonts w:ascii="TH SarabunPSK" w:hAnsi="TH SarabunPSK" w:cs="TH SarabunPSK"/>
          <w:sz w:val="32"/>
          <w:szCs w:val="32"/>
        </w:rPr>
        <w:tab/>
        <w:t>(3)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 ส่งรายงานฉบับสมบูรณ์ </w:t>
      </w:r>
      <w:r w:rsidR="00BA7A93">
        <w:rPr>
          <w:rFonts w:ascii="TH SarabunPSK" w:hAnsi="TH SarabunPSK" w:cs="TH SarabunPSK"/>
          <w:sz w:val="32"/>
          <w:szCs w:val="32"/>
        </w:rPr>
        <w:t xml:space="preserve">(Final Report) 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BA7A93">
        <w:rPr>
          <w:rFonts w:ascii="TH SarabunPSK" w:hAnsi="TH SarabunPSK" w:cs="TH SarabunPSK"/>
          <w:sz w:val="32"/>
          <w:szCs w:val="32"/>
        </w:rPr>
        <w:t>2</w:t>
      </w:r>
      <w:r w:rsidR="000B7AE1">
        <w:rPr>
          <w:rFonts w:ascii="TH SarabunPSK" w:hAnsi="TH SarabunPSK" w:cs="TH SarabunPSK"/>
          <w:sz w:val="32"/>
          <w:szCs w:val="32"/>
        </w:rPr>
        <w:t>1</w:t>
      </w:r>
      <w:r w:rsidR="00BA7A93">
        <w:rPr>
          <w:rFonts w:ascii="TH SarabunPSK" w:hAnsi="TH SarabunPSK" w:cs="TH SarabunPSK"/>
          <w:sz w:val="32"/>
          <w:szCs w:val="32"/>
        </w:rPr>
        <w:t xml:space="preserve">0 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วัน นับจากวันลงนามในสัญญา เบิกเงินร้อยละ </w:t>
      </w:r>
      <w:r w:rsidR="000B7AE1">
        <w:rPr>
          <w:rFonts w:ascii="TH SarabunPSK" w:hAnsi="TH SarabunPSK" w:cs="TH SarabunPSK"/>
          <w:sz w:val="32"/>
          <w:szCs w:val="32"/>
        </w:rPr>
        <w:t>30</w:t>
      </w:r>
      <w:r w:rsidR="00BA7A93">
        <w:rPr>
          <w:rFonts w:ascii="TH SarabunPSK" w:hAnsi="TH SarabunPSK" w:cs="TH SarabunPSK"/>
          <w:sz w:val="32"/>
          <w:szCs w:val="32"/>
        </w:rPr>
        <w:t xml:space="preserve"> 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A93">
        <w:rPr>
          <w:rFonts w:ascii="TH SarabunPSK" w:hAnsi="TH SarabunPSK" w:cs="TH SarabunPSK"/>
          <w:sz w:val="32"/>
          <w:szCs w:val="32"/>
        </w:rPr>
        <w:t xml:space="preserve">  </w:t>
      </w:r>
      <w:r w:rsidR="000064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6418" w:rsidRPr="009C1A7D" w:rsidRDefault="004E6418" w:rsidP="009C1A7D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1A7D">
        <w:rPr>
          <w:rFonts w:ascii="TH SarabunPSK" w:hAnsi="TH SarabunPSK" w:cs="TH SarabunPSK"/>
          <w:sz w:val="32"/>
          <w:szCs w:val="32"/>
          <w:cs/>
        </w:rPr>
        <w:lastRenderedPageBreak/>
        <w:t>ทั้งนี้  ที่ปรึกษาจะต้องส่งทีมบุคลากรที่ให้บริการปรึกษาแนะนำใน</w:t>
      </w:r>
      <w:r w:rsidR="000B7AE1" w:rsidRPr="000B7AE1">
        <w:rPr>
          <w:rFonts w:ascii="TH SarabunPSK" w:hAnsi="TH SarabunPSK" w:cs="TH SarabunPSK"/>
          <w:sz w:val="32"/>
          <w:szCs w:val="32"/>
          <w:cs/>
        </w:rPr>
        <w:t>ศูนย์ส่งเสริมอุตสาหกรรมภาคที่ 4</w:t>
      </w:r>
      <w:r w:rsidR="000B7AE1">
        <w:rPr>
          <w:rFonts w:ascii="TH SarabunPSK" w:hAnsi="TH SarabunPSK" w:cs="TH SarabunPSK"/>
          <w:sz w:val="32"/>
          <w:szCs w:val="32"/>
        </w:rPr>
        <w:t xml:space="preserve"> </w:t>
      </w:r>
      <w:r w:rsidR="000B7AE1">
        <w:rPr>
          <w:rFonts w:ascii="TH SarabunPSK" w:hAnsi="TH SarabunPSK" w:cs="TH SarabunPSK"/>
          <w:sz w:val="32"/>
          <w:szCs w:val="32"/>
          <w:cs/>
        </w:rPr>
        <w:t xml:space="preserve">เข้าร่วมการประชุม </w:t>
      </w:r>
      <w:r w:rsidRPr="009C1A7D">
        <w:rPr>
          <w:rFonts w:ascii="TH SarabunPSK" w:hAnsi="TH SarabunPSK" w:cs="TH SarabunPSK"/>
          <w:sz w:val="32"/>
          <w:szCs w:val="32"/>
          <w:cs/>
        </w:rPr>
        <w:t>หรือสัมมนาที่เกี่ยวข้องกับการดำเนินง</w:t>
      </w:r>
      <w:r w:rsidR="00BA7A93">
        <w:rPr>
          <w:rFonts w:ascii="TH SarabunPSK" w:hAnsi="TH SarabunPSK" w:cs="TH SarabunPSK"/>
          <w:sz w:val="32"/>
          <w:szCs w:val="32"/>
          <w:cs/>
        </w:rPr>
        <w:t>านโครงการทุกครั้ง ที</w:t>
      </w:r>
      <w:r w:rsidR="00BA7A93">
        <w:rPr>
          <w:rFonts w:ascii="TH SarabunPSK" w:hAnsi="TH SarabunPSK" w:cs="TH SarabunPSK" w:hint="cs"/>
          <w:sz w:val="32"/>
          <w:szCs w:val="32"/>
          <w:cs/>
        </w:rPr>
        <w:t>่</w:t>
      </w:r>
      <w:r w:rsidR="000B7AE1" w:rsidRPr="000B7AE1">
        <w:rPr>
          <w:rFonts w:ascii="TH SarabunPSK" w:hAnsi="TH SarabunPSK" w:cs="TH SarabunPSK"/>
          <w:sz w:val="32"/>
          <w:szCs w:val="32"/>
          <w:cs/>
        </w:rPr>
        <w:t>ศูนย์ส่งเสริมอุตสาหกรรมภาคที่ 4</w:t>
      </w:r>
      <w:r w:rsidR="000B7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D">
        <w:rPr>
          <w:rFonts w:ascii="TH SarabunPSK" w:hAnsi="TH SarabunPSK" w:cs="TH SarabunPSK"/>
          <w:sz w:val="32"/>
          <w:szCs w:val="32"/>
          <w:cs/>
        </w:rPr>
        <w:t>หรือ</w:t>
      </w:r>
      <w:r w:rsidR="000B7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A93">
        <w:rPr>
          <w:rFonts w:ascii="TH SarabunPSK" w:hAnsi="TH SarabunPSK" w:cs="TH SarabunPSK"/>
          <w:sz w:val="32"/>
          <w:szCs w:val="32"/>
          <w:cs/>
        </w:rPr>
        <w:t>ผู้จ้าง</w:t>
      </w:r>
      <w:r w:rsidR="00BA7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D">
        <w:rPr>
          <w:rFonts w:ascii="TH SarabunPSK" w:hAnsi="TH SarabunPSK" w:cs="TH SarabunPSK"/>
          <w:sz w:val="32"/>
          <w:szCs w:val="32"/>
          <w:cs/>
        </w:rPr>
        <w:t xml:space="preserve">กำหนดให้เข้าร่วมฯ โดยไม่มีเงื่อนไข </w:t>
      </w:r>
    </w:p>
    <w:p w:rsidR="0027397B" w:rsidRDefault="0027397B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397B" w:rsidRDefault="0027397B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397B" w:rsidRDefault="0027397B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397B" w:rsidRDefault="0027397B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397B" w:rsidRDefault="0027397B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397B" w:rsidRDefault="0027397B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3D8B" w:rsidRDefault="00B73D8B" w:rsidP="00FA69C2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B73D8B" w:rsidSect="000F1143">
          <w:headerReference w:type="default" r:id="rId8"/>
          <w:footerReference w:type="even" r:id="rId9"/>
          <w:footerReference w:type="default" r:id="rId10"/>
          <w:pgSz w:w="11906" w:h="16838"/>
          <w:pgMar w:top="1418" w:right="707" w:bottom="1418" w:left="1701" w:header="709" w:footer="709" w:gutter="0"/>
          <w:cols w:space="708"/>
          <w:docGrid w:linePitch="360"/>
        </w:sectPr>
      </w:pPr>
    </w:p>
    <w:p w:rsidR="00FA69C2" w:rsidRPr="005C4C58" w:rsidRDefault="00FA69C2" w:rsidP="001B6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4C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FA69C2" w:rsidRPr="005C4C58" w:rsidRDefault="00FA69C2" w:rsidP="00FA69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แผนงานและรายละเอียดการดำเนินงาน</w:t>
      </w:r>
    </w:p>
    <w:p w:rsidR="00FA69C2" w:rsidRPr="005C4C58" w:rsidRDefault="00FA69C2" w:rsidP="00FA69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9C2" w:rsidRPr="0052796B" w:rsidRDefault="00FA69C2" w:rsidP="00785802">
      <w:pPr>
        <w:pStyle w:val="ListParagraph"/>
        <w:numPr>
          <w:ilvl w:val="1"/>
          <w:numId w:val="1"/>
        </w:numPr>
        <w:spacing w:before="240" w:after="0"/>
        <w:ind w:left="567" w:hanging="567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p w:rsidR="00FA69C2" w:rsidRPr="0052656D" w:rsidRDefault="00FA69C2" w:rsidP="00D523C3">
      <w:pPr>
        <w:spacing w:before="120" w:after="0" w:line="240" w:lineRule="auto"/>
        <w:ind w:firstLine="567"/>
        <w:jc w:val="thaiDistribute"/>
        <w:rPr>
          <w:rStyle w:val="Strong"/>
          <w:rFonts w:ascii="TH SarabunPSK" w:eastAsiaTheme="minorEastAsia" w:hAnsi="TH SarabunPSK" w:cs="TH SarabunPSK"/>
          <w:b w:val="0"/>
          <w:bCs w:val="0"/>
          <w:sz w:val="32"/>
          <w:szCs w:val="32"/>
        </w:rPr>
      </w:pPr>
      <w:r w:rsidRPr="0052656D">
        <w:rPr>
          <w:rStyle w:val="Strong"/>
          <w:rFonts w:ascii="TH SarabunPSK" w:eastAsiaTheme="minorEastAsia" w:hAnsi="TH SarabunPSK" w:cs="TH SarabunPSK" w:hint="cs"/>
          <w:b w:val="0"/>
          <w:bCs w:val="0"/>
          <w:sz w:val="32"/>
          <w:szCs w:val="32"/>
          <w:cs/>
        </w:rPr>
        <w:t>เพื่อให้การดำเนินงานศึกษาครั้งนี้</w:t>
      </w:r>
      <w:r w:rsidR="00D523C3">
        <w:rPr>
          <w:rStyle w:val="Strong"/>
          <w:rFonts w:ascii="TH SarabunPSK" w:eastAsiaTheme="minorEastAsia" w:hAnsi="TH SarabunPSK" w:cs="TH SarabunPSK"/>
          <w:b w:val="0"/>
          <w:bCs w:val="0"/>
          <w:sz w:val="32"/>
          <w:szCs w:val="32"/>
        </w:rPr>
        <w:t xml:space="preserve"> </w:t>
      </w:r>
      <w:r w:rsidR="00D523C3">
        <w:rPr>
          <w:rStyle w:val="Strong"/>
          <w:rFonts w:ascii="TH SarabunPSK" w:eastAsiaTheme="minorEastAsia" w:hAnsi="TH SarabunPSK" w:cs="TH SarabunPSK" w:hint="cs"/>
          <w:b w:val="0"/>
          <w:bCs w:val="0"/>
          <w:sz w:val="32"/>
          <w:szCs w:val="32"/>
          <w:cs/>
        </w:rPr>
        <w:t xml:space="preserve">เป็นไปตามวัตถุประสงค์และขอบเขตการดำเนินการ </w:t>
      </w:r>
      <w:r w:rsidRPr="0052656D">
        <w:rPr>
          <w:rStyle w:val="Strong"/>
          <w:rFonts w:ascii="TH SarabunPSK" w:eastAsiaTheme="minorEastAsia" w:hAnsi="TH SarabunPSK" w:cs="TH SarabunPSK" w:hint="cs"/>
          <w:b w:val="0"/>
          <w:bCs w:val="0"/>
          <w:sz w:val="32"/>
          <w:szCs w:val="32"/>
          <w:cs/>
        </w:rPr>
        <w:t>อีกทั้งยังสอดคล้องกับวิธีการดำเนินงาน  และการจัดการองค์กรบริหารโครงการของที่ปรึกษาที่จะได้นำเสนอต่อไปนั้น ที่ปรึกษาได้แบ่งงาน</w:t>
      </w:r>
      <w:r>
        <w:rPr>
          <w:rStyle w:val="Strong"/>
          <w:rFonts w:ascii="TH SarabunPSK" w:eastAsiaTheme="minorEastAsia" w:hAnsi="TH SarabunPSK" w:cs="TH SarabunPSK" w:hint="cs"/>
          <w:b w:val="0"/>
          <w:bCs w:val="0"/>
          <w:sz w:val="32"/>
          <w:szCs w:val="32"/>
          <w:cs/>
        </w:rPr>
        <w:t xml:space="preserve">ที่จะต้องดำเนินการออกเป็น </w:t>
      </w:r>
      <w:r w:rsidR="00F441C1">
        <w:rPr>
          <w:rStyle w:val="Strong"/>
          <w:rFonts w:ascii="TH SarabunPSK" w:eastAsiaTheme="minorEastAsia" w:hAnsi="TH SarabunPSK" w:cs="TH SarabunPSK"/>
          <w:b w:val="0"/>
          <w:bCs w:val="0"/>
          <w:sz w:val="32"/>
          <w:szCs w:val="32"/>
        </w:rPr>
        <w:t xml:space="preserve"> </w:t>
      </w:r>
      <w:r w:rsidR="005517F9">
        <w:rPr>
          <w:rStyle w:val="Strong"/>
          <w:rFonts w:ascii="TH SarabunPSK" w:eastAsiaTheme="minorEastAsia" w:hAnsi="TH SarabunPSK" w:cs="TH SarabunPSK"/>
          <w:b w:val="0"/>
          <w:bCs w:val="0"/>
          <w:sz w:val="32"/>
          <w:szCs w:val="32"/>
        </w:rPr>
        <w:t>7</w:t>
      </w:r>
      <w:r>
        <w:rPr>
          <w:rStyle w:val="Strong"/>
          <w:rFonts w:ascii="TH SarabunPSK" w:eastAsiaTheme="minorEastAsia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B6369">
        <w:rPr>
          <w:rStyle w:val="Strong"/>
          <w:rFonts w:ascii="TH SarabunPSK" w:eastAsiaTheme="minorEastAsia" w:hAnsi="TH SarabunPSK" w:cs="TH SarabunPSK" w:hint="cs"/>
          <w:b w:val="0"/>
          <w:bCs w:val="0"/>
          <w:sz w:val="32"/>
          <w:szCs w:val="32"/>
          <w:cs/>
        </w:rPr>
        <w:t>แผนงาน</w:t>
      </w:r>
      <w:r w:rsidRPr="0052656D">
        <w:rPr>
          <w:rStyle w:val="Strong"/>
          <w:rFonts w:ascii="TH SarabunPSK" w:eastAsiaTheme="minorEastAsia" w:hAnsi="TH SarabunPSK" w:cs="TH SarabunPSK" w:hint="cs"/>
          <w:b w:val="0"/>
          <w:bCs w:val="0"/>
          <w:sz w:val="32"/>
          <w:szCs w:val="32"/>
          <w:cs/>
        </w:rPr>
        <w:t xml:space="preserve"> ดังนี้</w:t>
      </w:r>
    </w:p>
    <w:p w:rsidR="00D523C3" w:rsidRPr="00E104FC" w:rsidRDefault="005517F9" w:rsidP="00785802">
      <w:pPr>
        <w:pStyle w:val="ListParagraph"/>
        <w:numPr>
          <w:ilvl w:val="0"/>
          <w:numId w:val="7"/>
        </w:numPr>
        <w:tabs>
          <w:tab w:val="clear" w:pos="778"/>
          <w:tab w:val="num" w:pos="993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การจัดทำแผนงาน ประชาสัมพันธ์โครงการ และเสนอรายชื่อกลุ่มเป้าหมาย </w:t>
      </w:r>
    </w:p>
    <w:p w:rsidR="00D523C3" w:rsidRPr="00E104FC" w:rsidRDefault="00D523C3" w:rsidP="00785802">
      <w:pPr>
        <w:pStyle w:val="ListParagraph"/>
        <w:numPr>
          <w:ilvl w:val="0"/>
          <w:numId w:val="7"/>
        </w:numPr>
        <w:tabs>
          <w:tab w:val="clear" w:pos="778"/>
          <w:tab w:val="num" w:pos="993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104F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17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คัดเลือกสถานประกอบการ และลงนามบันทึกความเข้าใจ</w:t>
      </w:r>
    </w:p>
    <w:p w:rsidR="00E104FC" w:rsidRPr="00E104FC" w:rsidRDefault="00D523C3" w:rsidP="00785802">
      <w:pPr>
        <w:pStyle w:val="ListParagraph"/>
        <w:numPr>
          <w:ilvl w:val="0"/>
          <w:numId w:val="7"/>
        </w:numPr>
        <w:tabs>
          <w:tab w:val="clear" w:pos="778"/>
          <w:tab w:val="num" w:pos="993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104F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17F9" w:rsidRPr="00F41B4A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จัดทำแผนปฏิบัติงานให้คำปรึกษาแนะนำ</w:t>
      </w:r>
    </w:p>
    <w:p w:rsidR="005517F9" w:rsidRDefault="005517F9" w:rsidP="00785802">
      <w:pPr>
        <w:pStyle w:val="ListParagraph"/>
        <w:numPr>
          <w:ilvl w:val="0"/>
          <w:numId w:val="7"/>
        </w:numPr>
        <w:tabs>
          <w:tab w:val="clear" w:pos="778"/>
          <w:tab w:val="num" w:pos="993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 วินิจฉัย และวิเคราะห์สถานประกอบการ </w:t>
      </w:r>
    </w:p>
    <w:p w:rsidR="00D523C3" w:rsidRPr="00E104FC" w:rsidRDefault="00E104FC" w:rsidP="00785802">
      <w:pPr>
        <w:pStyle w:val="ListParagraph"/>
        <w:numPr>
          <w:ilvl w:val="0"/>
          <w:numId w:val="7"/>
        </w:numPr>
        <w:tabs>
          <w:tab w:val="clear" w:pos="778"/>
          <w:tab w:val="num" w:pos="993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104F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17F9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5517F9" w:rsidRPr="00F41B4A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ความรู้ ความเข้าใจ ตลอดจนวิธีการใช้งาน</w:t>
      </w:r>
      <w:r w:rsidR="005517F9">
        <w:rPr>
          <w:rFonts w:ascii="TH SarabunPSK" w:hAnsi="TH SarabunPSK" w:cs="TH SarabunPSK" w:hint="cs"/>
          <w:sz w:val="32"/>
          <w:szCs w:val="32"/>
          <w:cs/>
        </w:rPr>
        <w:t>เครื่องมือดิจิทัล</w:t>
      </w:r>
    </w:p>
    <w:p w:rsidR="00E104FC" w:rsidRPr="00E104FC" w:rsidRDefault="00E104FC" w:rsidP="00785802">
      <w:pPr>
        <w:pStyle w:val="ListParagraph"/>
        <w:numPr>
          <w:ilvl w:val="0"/>
          <w:numId w:val="7"/>
        </w:numPr>
        <w:tabs>
          <w:tab w:val="clear" w:pos="778"/>
          <w:tab w:val="num" w:pos="993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E104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5517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ออกแบบและ</w:t>
      </w:r>
      <w:r w:rsidRPr="00E104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ติดตั้งระบบในพื้นที่จริง การฝึกอบรม และการดูแลระบบ</w:t>
      </w:r>
    </w:p>
    <w:p w:rsidR="00D523C3" w:rsidRPr="00E104FC" w:rsidRDefault="005517F9" w:rsidP="00785802">
      <w:pPr>
        <w:pStyle w:val="ListParagraph"/>
        <w:numPr>
          <w:ilvl w:val="0"/>
          <w:numId w:val="7"/>
        </w:numPr>
        <w:tabs>
          <w:tab w:val="clear" w:pos="778"/>
          <w:tab w:val="num" w:pos="993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การประเมินและ</w:t>
      </w:r>
      <w:r w:rsidR="00D523C3" w:rsidRPr="00E104FC"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</w:t>
      </w:r>
    </w:p>
    <w:p w:rsidR="00FA69C2" w:rsidRPr="000A3222" w:rsidRDefault="00FA69C2" w:rsidP="000A3222">
      <w:pPr>
        <w:ind w:firstLineChars="177" w:firstLine="566"/>
        <w:jc w:val="thaiDistribute"/>
        <w:rPr>
          <w:rStyle w:val="Strong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52796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 คณะที่ปรึกษา จะดำเนินการตามขั้นตอนการปฏิบัติงานตามแผนงานโครงการให้แล้วเสร็จภายในระยะเวลา </w:t>
      </w:r>
      <w:r w:rsidR="00E104FC">
        <w:rPr>
          <w:rFonts w:ascii="TH SarabunPSK" w:hAnsi="TH SarabunPSK" w:cs="TH SarabunPSK"/>
          <w:color w:val="000000"/>
          <w:sz w:val="32"/>
          <w:szCs w:val="32"/>
        </w:rPr>
        <w:t>12</w:t>
      </w:r>
      <w:r w:rsidR="00D523C3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D523C3"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ดังที่ได้แสดงไว้ในตารางที่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52796B">
        <w:rPr>
          <w:rFonts w:ascii="TH SarabunPSK" w:hAnsi="TH SarabunPSK" w:cs="TH SarabunPSK"/>
          <w:color w:val="000000"/>
          <w:sz w:val="32"/>
          <w:szCs w:val="32"/>
          <w:cs/>
        </w:rPr>
        <w:t>-1</w:t>
      </w:r>
    </w:p>
    <w:p w:rsidR="00FA69C2" w:rsidRPr="0052796B" w:rsidRDefault="00FA69C2" w:rsidP="00FA69C2">
      <w:pPr>
        <w:spacing w:before="120" w:after="0" w:line="240" w:lineRule="auto"/>
        <w:jc w:val="thaiDistribute"/>
        <w:rPr>
          <w:rStyle w:val="Strong"/>
          <w:rFonts w:ascii="TH SarabunPSK" w:eastAsiaTheme="minorEastAsia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ตารางที่ </w:t>
      </w:r>
      <w:r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2</w:t>
      </w:r>
      <w:r w:rsidRPr="0052796B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-1 </w:t>
      </w:r>
      <w:r w:rsidRPr="0052796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ขั้นตอนการปฏิบัติงาน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563"/>
        <w:gridCol w:w="542"/>
        <w:gridCol w:w="596"/>
        <w:gridCol w:w="567"/>
        <w:gridCol w:w="567"/>
      </w:tblGrid>
      <w:tr w:rsidR="005517F9" w:rsidTr="005517F9">
        <w:tc>
          <w:tcPr>
            <w:tcW w:w="4957" w:type="dxa"/>
            <w:vMerge w:val="restart"/>
            <w:vAlign w:val="center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FB035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รายละเอียด/กิจกรรมหลัก</w:t>
            </w:r>
          </w:p>
        </w:tc>
        <w:tc>
          <w:tcPr>
            <w:tcW w:w="3969" w:type="dxa"/>
            <w:gridSpan w:val="7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B035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ระยะเวลาการดำเนินงาน</w:t>
            </w:r>
            <w:r w:rsidRPr="00FB03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B035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(ปี </w:t>
            </w:r>
            <w:r w:rsidRPr="00FB03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60-61</w:t>
            </w:r>
            <w:r w:rsidRPr="00FB035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517F9" w:rsidTr="005517F9">
        <w:tc>
          <w:tcPr>
            <w:tcW w:w="4957" w:type="dxa"/>
            <w:vMerge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517F9" w:rsidRPr="005517F9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1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ธ.ค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</w:t>
            </w:r>
            <w:r w:rsidRPr="00551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.ค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563" w:type="dxa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ก.พ.</w:t>
            </w:r>
          </w:p>
        </w:tc>
        <w:tc>
          <w:tcPr>
            <w:tcW w:w="542" w:type="dxa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มี</w:t>
            </w:r>
            <w:r w:rsidRPr="00551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.ค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596" w:type="dxa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พ</w:t>
            </w:r>
            <w:r w:rsidRPr="00551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.ค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มิ.ย.</w:t>
            </w:r>
          </w:p>
        </w:tc>
      </w:tr>
      <w:tr w:rsidR="005517F9" w:rsidTr="005517F9">
        <w:tc>
          <w:tcPr>
            <w:tcW w:w="4957" w:type="dxa"/>
          </w:tcPr>
          <w:p w:rsidR="005517F9" w:rsidRPr="00FB0355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B03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="00FB0355" w:rsidRPr="00FB0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การจัดทำแผนงาน ประชาสัมพันธ์โครงการ และเสนอรายชื่อกลุ่มเป้าหมาย</w:t>
            </w: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F621D4" wp14:editId="127C89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84455</wp:posOffset>
                      </wp:positionV>
                      <wp:extent cx="254000" cy="144000"/>
                      <wp:effectExtent l="0" t="0" r="0" b="8890"/>
                      <wp:wrapNone/>
                      <wp:docPr id="2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F7A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4" o:spid="_x0000_s1026" type="#_x0000_t109" style="position:absolute;margin-left:-4.25pt;margin-top:6.65pt;width:20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" fillcolor="#4f81bd [3204]" stroked="f"/>
                  </w:pict>
                </mc:Fallback>
              </mc:AlternateContent>
            </w: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2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6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517F9" w:rsidTr="00FB0355">
        <w:trPr>
          <w:trHeight w:val="387"/>
        </w:trPr>
        <w:tc>
          <w:tcPr>
            <w:tcW w:w="4957" w:type="dxa"/>
          </w:tcPr>
          <w:p w:rsidR="005517F9" w:rsidRPr="00FB0355" w:rsidRDefault="005517F9" w:rsidP="00FB03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B03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="00FB0355" w:rsidRPr="00FB0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B0355" w:rsidRPr="00FB03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คัดเลือกสถานประกอบการ และลงนามบันทึกความเข้าใจ</w:t>
            </w:r>
          </w:p>
        </w:tc>
        <w:tc>
          <w:tcPr>
            <w:tcW w:w="567" w:type="dxa"/>
          </w:tcPr>
          <w:p w:rsidR="005517F9" w:rsidRPr="009C2F3F" w:rsidRDefault="00FB0355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C0B518D" wp14:editId="2944532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76200</wp:posOffset>
                      </wp:positionV>
                      <wp:extent cx="355600" cy="144000"/>
                      <wp:effectExtent l="0" t="0" r="6350" b="8890"/>
                      <wp:wrapNone/>
                      <wp:docPr id="1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11336" id="AutoShape 75" o:spid="_x0000_s1026" type="#_x0000_t109" style="position:absolute;margin-left:14.75pt;margin-top:6pt;width:28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" fillcolor="#4f81bd [3204]" stroked="f"/>
                  </w:pict>
                </mc:Fallback>
              </mc:AlternateContent>
            </w:r>
          </w:p>
        </w:tc>
        <w:tc>
          <w:tcPr>
            <w:tcW w:w="567" w:type="dxa"/>
          </w:tcPr>
          <w:p w:rsidR="005517F9" w:rsidRPr="009C2F3F" w:rsidRDefault="005517F9" w:rsidP="005517F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3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42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96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B0355" w:rsidTr="005517F9">
        <w:tc>
          <w:tcPr>
            <w:tcW w:w="4957" w:type="dxa"/>
          </w:tcPr>
          <w:p w:rsidR="00FB0355" w:rsidRPr="00FB0355" w:rsidRDefault="00FB0355" w:rsidP="00FB03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B03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4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จัดทำแผนปฏิบัติงานให้คำปรึกษาแนะนำ</w:t>
            </w:r>
          </w:p>
        </w:tc>
        <w:tc>
          <w:tcPr>
            <w:tcW w:w="567" w:type="dxa"/>
          </w:tcPr>
          <w:p w:rsidR="00FB0355" w:rsidRDefault="00FB0355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B0355" w:rsidRDefault="00FB0355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4DF8A4" wp14:editId="3B48775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42545</wp:posOffset>
                      </wp:positionV>
                      <wp:extent cx="222250" cy="144000"/>
                      <wp:effectExtent l="0" t="0" r="6350" b="8890"/>
                      <wp:wrapNone/>
                      <wp:docPr id="2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208CC" id="AutoShape 77" o:spid="_x0000_s1026" type="#_x0000_t109" style="position:absolute;margin-left:9.4pt;margin-top:3.35pt;width:17.5pt;height:1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" fillcolor="#4f81bd [3204]" stroked="f"/>
                  </w:pict>
                </mc:Fallback>
              </mc:AlternateContent>
            </w:r>
          </w:p>
        </w:tc>
        <w:tc>
          <w:tcPr>
            <w:tcW w:w="563" w:type="dxa"/>
          </w:tcPr>
          <w:p w:rsidR="00FB0355" w:rsidRDefault="00FB0355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42" w:type="dxa"/>
          </w:tcPr>
          <w:p w:rsidR="00FB0355" w:rsidRPr="009C2F3F" w:rsidRDefault="00FB0355" w:rsidP="005517F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96" w:type="dxa"/>
          </w:tcPr>
          <w:p w:rsidR="00FB0355" w:rsidRPr="009C2F3F" w:rsidRDefault="00FB0355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FB0355" w:rsidRPr="009C2F3F" w:rsidRDefault="00FB0355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FB0355" w:rsidRPr="009C2F3F" w:rsidRDefault="00FB0355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5517F9" w:rsidTr="005517F9">
        <w:tc>
          <w:tcPr>
            <w:tcW w:w="4957" w:type="dxa"/>
          </w:tcPr>
          <w:p w:rsidR="005517F9" w:rsidRPr="00FB0355" w:rsidRDefault="00FB0355" w:rsidP="00FB03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5517F9" w:rsidRPr="00FB03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B0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B0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 วินิจฉัย และวิเคราะห์สถานประกอบการ</w:t>
            </w: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Default="00FB0355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616C3DB" wp14:editId="1264897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41275</wp:posOffset>
                      </wp:positionV>
                      <wp:extent cx="292100" cy="143510"/>
                      <wp:effectExtent l="0" t="0" r="0" b="8890"/>
                      <wp:wrapNone/>
                      <wp:docPr id="1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435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FCBD" id="AutoShape 76" o:spid="_x0000_s1026" type="#_x0000_t109" style="position:absolute;margin-left:16.9pt;margin-top:3.25pt;width:2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" fillcolor="#4f81bd [3204]" stroked="f"/>
                  </w:pict>
                </mc:Fallback>
              </mc:AlternateContent>
            </w:r>
          </w:p>
        </w:tc>
        <w:tc>
          <w:tcPr>
            <w:tcW w:w="563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42" w:type="dxa"/>
          </w:tcPr>
          <w:p w:rsidR="005517F9" w:rsidRPr="009C2F3F" w:rsidRDefault="005517F9" w:rsidP="005517F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96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5517F9" w:rsidTr="005517F9">
        <w:tc>
          <w:tcPr>
            <w:tcW w:w="4957" w:type="dxa"/>
          </w:tcPr>
          <w:p w:rsidR="005517F9" w:rsidRPr="00FB0355" w:rsidRDefault="00FB0355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5517F9" w:rsidRPr="00FB03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B03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0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</w:t>
            </w:r>
            <w:r w:rsidRPr="00FB035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ความรู้ ความเข้าใจ ตลอดจนวิธีการใช้งาน</w:t>
            </w:r>
            <w:r w:rsidRPr="00FB035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เครื่องมือดิจิทัล</w:t>
            </w: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:rsidR="005517F9" w:rsidRDefault="00FB0355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876472" wp14:editId="19253BE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85090</wp:posOffset>
                      </wp:positionV>
                      <wp:extent cx="304800" cy="144000"/>
                      <wp:effectExtent l="0" t="0" r="0" b="8890"/>
                      <wp:wrapNone/>
                      <wp:docPr id="2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1ED8" id="AutoShape 78" o:spid="_x0000_s1026" type="#_x0000_t109" style="position:absolute;margin-left:4.55pt;margin-top:6.7pt;width:24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" fillcolor="#4f81bd [3204]" stroked="f"/>
                  </w:pict>
                </mc:Fallback>
              </mc:AlternateContent>
            </w:r>
          </w:p>
        </w:tc>
        <w:tc>
          <w:tcPr>
            <w:tcW w:w="542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96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517F9" w:rsidRPr="009C2F3F" w:rsidRDefault="005517F9" w:rsidP="005517F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5517F9" w:rsidTr="005517F9">
        <w:tc>
          <w:tcPr>
            <w:tcW w:w="4957" w:type="dxa"/>
          </w:tcPr>
          <w:p w:rsidR="005517F9" w:rsidRDefault="00FB0355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="005517F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ออกแบบและ</w:t>
            </w:r>
            <w:r w:rsidRPr="00E104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ติดตั้งระบบในพื้นที่จริง การฝึกอบรม และการดูแลระบบ</w:t>
            </w: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42" w:type="dxa"/>
          </w:tcPr>
          <w:p w:rsidR="005517F9" w:rsidRDefault="00DC0247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4524829" wp14:editId="73A73BD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76200</wp:posOffset>
                      </wp:positionV>
                      <wp:extent cx="1168400" cy="144000"/>
                      <wp:effectExtent l="0" t="0" r="0" b="8890"/>
                      <wp:wrapNone/>
                      <wp:docPr id="1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8739A" id="AutoShape 82" o:spid="_x0000_s1026" type="#_x0000_t109" style="position:absolute;margin-left:-5.1pt;margin-top:6pt;width:92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" fillcolor="#4f81bd [3204]" stroked="f"/>
                  </w:pict>
                </mc:Fallback>
              </mc:AlternateContent>
            </w:r>
          </w:p>
        </w:tc>
        <w:tc>
          <w:tcPr>
            <w:tcW w:w="596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Default="005517F9" w:rsidP="005517F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5517F9" w:rsidTr="005517F9">
        <w:tc>
          <w:tcPr>
            <w:tcW w:w="4957" w:type="dxa"/>
          </w:tcPr>
          <w:p w:rsidR="005517F9" w:rsidRDefault="00FB0355" w:rsidP="00FB03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B035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5517F9" w:rsidRPr="00FB035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Pr="00FB0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การประเมินและสรุปผลการดำเนินโครงการ</w:t>
            </w: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42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96" w:type="dxa"/>
          </w:tcPr>
          <w:p w:rsidR="005517F9" w:rsidRDefault="005517F9" w:rsidP="00E104FC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B0F9C25" wp14:editId="60E610E7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42545</wp:posOffset>
                      </wp:positionV>
                      <wp:extent cx="286385" cy="144000"/>
                      <wp:effectExtent l="0" t="0" r="0" b="8890"/>
                      <wp:wrapNone/>
                      <wp:docPr id="1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4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C29F" id="AutoShape 83" o:spid="_x0000_s1026" type="#_x0000_t109" style="position:absolute;margin-left:53.8pt;margin-top:3.35pt;width:22.5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" fillcolor="#4f81bd [3204]" stroked="f"/>
                  </w:pict>
                </mc:Fallback>
              </mc:AlternateContent>
            </w:r>
          </w:p>
        </w:tc>
        <w:tc>
          <w:tcPr>
            <w:tcW w:w="567" w:type="dxa"/>
          </w:tcPr>
          <w:p w:rsidR="005517F9" w:rsidRDefault="005517F9" w:rsidP="005517F9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7F9" w:rsidRPr="009C2F3F" w:rsidRDefault="005517F9" w:rsidP="00E104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:rsidR="00E73927" w:rsidRDefault="00E73927" w:rsidP="00E7392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A69C2" w:rsidRPr="000A3222" w:rsidRDefault="00FA69C2" w:rsidP="00785802">
      <w:pPr>
        <w:pStyle w:val="ListParagraph"/>
        <w:numPr>
          <w:ilvl w:val="1"/>
          <w:numId w:val="1"/>
        </w:num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32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รายละเอียดการดำเนินการ</w:t>
      </w:r>
    </w:p>
    <w:p w:rsidR="00FA69C2" w:rsidRDefault="00D523C3" w:rsidP="00D523C3">
      <w:pPr>
        <w:pStyle w:val="ListParagraph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C0247" w:rsidRPr="00FB0355">
        <w:rPr>
          <w:rFonts w:ascii="TH SarabunPSK" w:hAnsi="TH SarabunPSK" w:cs="TH SarabunPSK" w:hint="cs"/>
          <w:sz w:val="32"/>
          <w:szCs w:val="32"/>
          <w:cs/>
        </w:rPr>
        <w:t>การจัดทำแผนงาน ประชาสัมพันธ์โครงการ และเสนอรายชื่อกลุ่มเป้าหมาย</w:t>
      </w:r>
      <w:r w:rsidR="00DC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ประกอบด้วย </w:t>
      </w:r>
      <w:r w:rsidR="00DC0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DC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C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1) </w:t>
      </w:r>
      <w:r w:rsidR="00DC024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C0247" w:rsidRPr="00F41B4A">
        <w:rPr>
          <w:rFonts w:ascii="TH SarabunIT๙" w:hAnsi="TH SarabunIT๙" w:cs="TH SarabunIT๙"/>
          <w:sz w:val="32"/>
          <w:szCs w:val="32"/>
          <w:cs/>
        </w:rPr>
        <w:t>จัดทำแผนการดำเนินงาน</w:t>
      </w:r>
      <w:r w:rsidR="00DC0247">
        <w:rPr>
          <w:rFonts w:ascii="TH SarabunIT๙" w:hAnsi="TH SarabunIT๙" w:cs="TH SarabunIT๙"/>
          <w:sz w:val="32"/>
          <w:szCs w:val="32"/>
          <w:cs/>
        </w:rPr>
        <w:t>ที่</w:t>
      </w:r>
      <w:r w:rsidR="00DC0247" w:rsidRPr="00F41B4A">
        <w:rPr>
          <w:rFonts w:ascii="TH SarabunIT๙" w:hAnsi="TH SarabunIT๙" w:cs="TH SarabunIT๙"/>
          <w:sz w:val="32"/>
          <w:szCs w:val="32"/>
          <w:cs/>
        </w:rPr>
        <w:t>ระบุรายละเอียด วัตถุประสงค์ ขอบเขตการดำเนินงาน ตัวชี้วัดความสำเร็จ</w:t>
      </w:r>
      <w:r w:rsidR="00DC0247" w:rsidRPr="00F41B4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C0247" w:rsidRPr="00F41B4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DC0247">
        <w:rPr>
          <w:rFonts w:ascii="TH SarabunIT๙" w:hAnsi="TH SarabunIT๙" w:cs="TH SarabunIT๙"/>
          <w:sz w:val="32"/>
          <w:szCs w:val="32"/>
          <w:cs/>
        </w:rPr>
        <w:tab/>
      </w:r>
      <w:r w:rsidR="00DC0247">
        <w:rPr>
          <w:rFonts w:ascii="TH SarabunIT๙" w:hAnsi="TH SarabunIT๙" w:cs="TH SarabunIT๙"/>
          <w:sz w:val="32"/>
          <w:szCs w:val="32"/>
          <w:cs/>
        </w:rPr>
        <w:tab/>
      </w:r>
      <w:r w:rsidR="00DC0247">
        <w:rPr>
          <w:rFonts w:ascii="TH SarabunIT๙" w:hAnsi="TH SarabunIT๙" w:cs="TH SarabunIT๙"/>
          <w:sz w:val="32"/>
          <w:szCs w:val="32"/>
          <w:cs/>
        </w:rPr>
        <w:br/>
      </w:r>
      <w:r w:rsidR="00DC02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247">
        <w:rPr>
          <w:rFonts w:ascii="TH SarabunIT๙" w:hAnsi="TH SarabunIT๙" w:cs="TH SarabunIT๙" w:hint="cs"/>
          <w:sz w:val="32"/>
          <w:szCs w:val="32"/>
          <w:cs/>
        </w:rPr>
        <w:tab/>
        <w:t>2) การ</w:t>
      </w:r>
      <w:r w:rsidR="00DC0247" w:rsidRPr="00F41B4A">
        <w:rPr>
          <w:rFonts w:ascii="TH SarabunIT๙" w:hAnsi="TH SarabunIT๙" w:cs="TH SarabunIT๙" w:hint="cs"/>
          <w:sz w:val="32"/>
          <w:szCs w:val="32"/>
          <w:cs/>
        </w:rPr>
        <w:t>ประชาสัมพันธ์ผ่านช่องทางต่าง ๆ ที่เหมาะสม</w:t>
      </w:r>
      <w:r w:rsidR="00DC0247">
        <w:rPr>
          <w:rFonts w:ascii="TH SarabunIT๙" w:hAnsi="TH SarabunIT๙" w:cs="TH SarabunIT๙" w:hint="cs"/>
          <w:sz w:val="32"/>
          <w:szCs w:val="32"/>
          <w:cs/>
        </w:rPr>
        <w:t xml:space="preserve">ทั้งในระบบออฟไลน์ และ ออนไลน์ </w:t>
      </w:r>
      <w:r w:rsidR="00DC0247" w:rsidRPr="00F41B4A">
        <w:rPr>
          <w:rFonts w:ascii="TH SarabunIT๙" w:hAnsi="TH SarabunIT๙" w:cs="TH SarabunIT๙" w:hint="cs"/>
          <w:sz w:val="32"/>
          <w:szCs w:val="32"/>
          <w:cs/>
        </w:rPr>
        <w:t>เพื่อรับสมัครและคัดเลือกกลุ่มเป้าหมายเข้าร่วมกิจกรรม ตามหลักเกณฑ์ที่กรมส่งเสริมอุตสาหกรรม</w:t>
      </w:r>
      <w:r w:rsidR="00DC02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247">
        <w:rPr>
          <w:rFonts w:ascii="TH SarabunIT๙" w:hAnsi="TH SarabunIT๙" w:cs="TH SarabunIT๙" w:hint="cs"/>
          <w:sz w:val="32"/>
          <w:szCs w:val="32"/>
          <w:cs/>
        </w:rPr>
        <w:tab/>
      </w:r>
      <w:r w:rsidR="00DC0247">
        <w:rPr>
          <w:rFonts w:ascii="TH SarabunIT๙" w:hAnsi="TH SarabunIT๙" w:cs="TH SarabunIT๙"/>
          <w:sz w:val="32"/>
          <w:szCs w:val="32"/>
          <w:cs/>
        </w:rPr>
        <w:br/>
      </w:r>
      <w:r w:rsidR="00DC02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247"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DC0247" w:rsidRPr="00F41B4A">
        <w:rPr>
          <w:rFonts w:ascii="TH SarabunIT๙" w:hAnsi="TH SarabunIT๙" w:cs="TH SarabunIT๙" w:hint="cs"/>
          <w:sz w:val="32"/>
          <w:szCs w:val="32"/>
          <w:cs/>
        </w:rPr>
        <w:t>เสนอรายชื่อกลุ่มเป้าหมายที่มีศักยภาพในการนำเทคโนโลยีดิจิทัลมาประยุกต์ใช้ในการบริหารจัดการ และ/หรือในกระบวนการผลิต</w:t>
      </w:r>
      <w:r w:rsidR="00DC0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E104FC" w:rsidRPr="00E104FC" w:rsidRDefault="00D523C3" w:rsidP="00E104FC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104FC">
        <w:rPr>
          <w:rFonts w:ascii="TH SarabunPSK" w:hAnsi="TH SarabunPSK" w:cs="TH SarabunPSK"/>
          <w:b/>
          <w:bCs/>
          <w:sz w:val="32"/>
          <w:szCs w:val="32"/>
        </w:rPr>
        <w:t>2.2.2</w:t>
      </w:r>
      <w:r w:rsidRPr="00E104FC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_Toc336329036"/>
      <w:r w:rsidR="00C412F4" w:rsidRPr="00FB035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412F4" w:rsidRPr="00FB0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คัดเลือกสถานประกอบการ และลงนามบันทึกความเข้าใจ</w:t>
      </w:r>
      <w:r w:rsidR="00C412F4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</w:p>
    <w:p w:rsidR="00F20622" w:rsidRPr="00F31F19" w:rsidRDefault="00E104FC" w:rsidP="00F20622">
      <w:pPr>
        <w:pStyle w:val="ListParagraph"/>
        <w:spacing w:before="24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12F4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คัดเลือกสถานประกอบการที่มีศักยภาพในการนำเทคโนโลยีดิจิทัลมาประยุกต์ใช้ในการ</w:t>
      </w:r>
      <w:r w:rsidR="00C412F4"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ปรับปรุงระบบการบริหารจัดการ และ/หรือในกระบวนการผลิตเข้าร่วมกิจกรรม จำนวนไม่น้อยกว่า 5 กิจการ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C412F4" w:rsidRPr="00F41B4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ให้มีการคัดเลือกร่วมกับเจ้าหน้าที่กรมส่งเสริมอุตสาหกรรม</w:t>
      </w:r>
      <w:r w:rsidR="00C412F4" w:rsidRPr="00F41B4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412F4" w:rsidRPr="00F41B4A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พร้อมจัดเก็บข้อมูลเบื้องต้นผู้รับบริการ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ab/>
      </w:r>
      <w:r w:rsidR="00C412F4">
        <w:rPr>
          <w:rFonts w:ascii="TH SarabunIT๙" w:hAnsi="TH SarabunIT๙" w:cs="TH SarabunIT๙"/>
          <w:sz w:val="32"/>
          <w:szCs w:val="32"/>
          <w:cs/>
        </w:rPr>
        <w:br/>
      </w:r>
      <w:r w:rsidR="00C41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ab/>
      </w:r>
      <w:r w:rsidR="00C412F4">
        <w:rPr>
          <w:rFonts w:ascii="TH SarabunIT๙" w:hAnsi="TH SarabunIT๙" w:cs="TH SarabunIT๙"/>
          <w:sz w:val="32"/>
          <w:szCs w:val="32"/>
        </w:rPr>
        <w:t xml:space="preserve">2) 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ดำเนินการลงนามบันทึกความเข้าใจ (</w:t>
      </w:r>
      <w:r w:rsidR="00C412F4" w:rsidRPr="00F41B4A">
        <w:rPr>
          <w:rFonts w:ascii="TH SarabunIT๙" w:hAnsi="TH SarabunIT๙" w:cs="TH SarabunIT๙"/>
          <w:sz w:val="32"/>
          <w:szCs w:val="32"/>
        </w:rPr>
        <w:t xml:space="preserve">MOU) 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ระหว่างที่ปรึกษากับผู้ประกอบการ เพื่อให้ผู้ประกอบการได้ทราบขอบเขตการดำเนินงานของที่ปรึกษา และความร่วมมือของผู้ประกอบการต่อการดำเนินกิจกรรมอย่างชัดเจน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0622" w:rsidRDefault="00F20622" w:rsidP="00D523C3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20622" w:rsidRPr="00C412F4" w:rsidRDefault="00D523C3" w:rsidP="00C412F4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12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จัดทำแผนปฏิบัติงานให้คำปรึกษาแนะนำแต่ละสถานประกอบการ พร้อมรายชื่อ</w:t>
      </w:r>
      <w:r w:rsidR="00C412F4" w:rsidRPr="00F41B4A">
        <w:rPr>
          <w:rFonts w:ascii="TH SarabunIT๙" w:hAnsi="TH SarabunIT๙" w:cs="TH SarabunIT๙"/>
          <w:sz w:val="32"/>
          <w:szCs w:val="32"/>
          <w:cs/>
        </w:rPr>
        <w:br/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ผู้เชี่ยวชาญ</w:t>
      </w:r>
      <w:r w:rsidR="00C412F4">
        <w:rPr>
          <w:rFonts w:ascii="TH SarabunIT๙" w:hAnsi="TH SarabunIT๙" w:cs="TH SarabunIT๙"/>
          <w:sz w:val="32"/>
          <w:szCs w:val="32"/>
          <w:cs/>
        </w:rPr>
        <w:tab/>
      </w:r>
    </w:p>
    <w:p w:rsidR="00F20622" w:rsidRPr="00F20622" w:rsidRDefault="00F20622" w:rsidP="00D523C3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412F4" w:rsidRDefault="00D523C3" w:rsidP="00D523C3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2.2.4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12F4" w:rsidRPr="00FB035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412F4" w:rsidRPr="00FB0355">
        <w:rPr>
          <w:rFonts w:ascii="TH SarabunIT๙" w:hAnsi="TH SarabunIT๙" w:cs="TH SarabunIT๙" w:hint="cs"/>
          <w:sz w:val="32"/>
          <w:szCs w:val="32"/>
          <w:cs/>
        </w:rPr>
        <w:t>สำรวจ วินิจฉัย และวิเคราะห์สถานประกอบการ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</w:p>
    <w:p w:rsidR="00C412F4" w:rsidRDefault="00C412F4" w:rsidP="00D523C3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การสำรวจ วินิจฉัย และวิเคราะห์สถานประกอบการ ด้านการบริหารจัดการ กระบวนการผลิต การใช้ทรัพยากรการผลิต ของเสีย และสิ่งแวดล้อม ด้วยเครื่องมือหรือวิธีการที่เหมาะสม</w:t>
      </w:r>
    </w:p>
    <w:p w:rsidR="00FA69C2" w:rsidRPr="001540DE" w:rsidRDefault="00C412F4" w:rsidP="00D523C3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 w:hint="cs"/>
          <w:spacing w:val="-12"/>
          <w:kern w:val="32"/>
          <w:sz w:val="32"/>
          <w:szCs w:val="32"/>
          <w:cs/>
        </w:rPr>
        <w:t>การ</w:t>
      </w:r>
      <w:r w:rsidRPr="00F41B4A">
        <w:rPr>
          <w:rFonts w:ascii="TH SarabunIT๙" w:hAnsi="TH SarabunIT๙" w:cs="TH SarabunIT๙" w:hint="cs"/>
          <w:spacing w:val="-12"/>
          <w:kern w:val="32"/>
          <w:sz w:val="32"/>
          <w:szCs w:val="32"/>
          <w:cs/>
        </w:rPr>
        <w:t>สรุปผลการสำรวจ วินิจฉัย และวิเคราะห์สถานประกอบการ และเลือกเครื่องมือดิจิทัลที่เหมาะสม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กับสิ่งที่ต้องปรับปรุงในสถานประกอบการนั้น ๆ เช่น ระบบ </w:t>
      </w:r>
      <w:r w:rsidRPr="00F41B4A">
        <w:rPr>
          <w:rFonts w:ascii="TH SarabunIT๙" w:hAnsi="TH SarabunIT๙" w:cs="TH SarabunIT๙"/>
          <w:sz w:val="32"/>
          <w:szCs w:val="32"/>
        </w:rPr>
        <w:t>ERP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41B4A">
        <w:rPr>
          <w:rFonts w:ascii="TH SarabunIT๙" w:hAnsi="TH SarabunIT๙" w:cs="TH SarabunIT๙"/>
          <w:sz w:val="32"/>
          <w:szCs w:val="32"/>
        </w:rPr>
        <w:t xml:space="preserve">Enterprise Resource Planning),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F41B4A">
        <w:rPr>
          <w:rFonts w:ascii="TH SarabunIT๙" w:hAnsi="TH SarabunIT๙" w:cs="TH SarabunIT๙"/>
          <w:sz w:val="32"/>
          <w:szCs w:val="32"/>
        </w:rPr>
        <w:t>SCADA (Supervisory Control and Data Acquisition),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F41B4A">
        <w:rPr>
          <w:rFonts w:ascii="TH SarabunIT๙" w:hAnsi="TH SarabunIT๙" w:cs="TH SarabunIT๙"/>
          <w:sz w:val="32"/>
          <w:szCs w:val="32"/>
        </w:rPr>
        <w:t xml:space="preserve">CPS (Cyber-Physical System)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56808" w:rsidRDefault="00356808" w:rsidP="003568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69C2" w:rsidRPr="00356808" w:rsidRDefault="00D523C3" w:rsidP="003568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2.2.5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12F4" w:rsidRPr="00FB0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C412F4" w:rsidRPr="00FB0355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C412F4" w:rsidRPr="00FB0355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ความรู้ ความเข้าใจ ตลอดจนวิธีการใช้งาน</w:t>
      </w:r>
      <w:r w:rsidR="00C412F4" w:rsidRPr="00FB0355">
        <w:rPr>
          <w:rFonts w:ascii="TH SarabunPSK" w:hAnsi="TH SarabunPSK" w:cs="TH SarabunPSK" w:hint="cs"/>
          <w:sz w:val="32"/>
          <w:szCs w:val="32"/>
          <w:cs/>
        </w:rPr>
        <w:t>เครื่องมือดิจิทัล</w:t>
      </w:r>
      <w:r w:rsidR="00C412F4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แนะนำการใช้งานเครื่องมือดิจิทัลที่จะติดตั้ง ให้แก่บุคลากรที่เกี่ยวข้องของสถานประกอบการนั้น ๆ เพื่อให้มีความรู้ ความเข้าใจ ตลอดจนวิธีการใช้งาน</w:t>
      </w:r>
      <w:r w:rsidR="00C412F4">
        <w:rPr>
          <w:rFonts w:ascii="TH SarabunIT๙" w:hAnsi="TH SarabunIT๙" w:cs="TH SarabunIT๙" w:hint="cs"/>
          <w:sz w:val="32"/>
          <w:szCs w:val="32"/>
          <w:cs/>
        </w:rPr>
        <w:t>เครื่องมือดิจิทัล</w:t>
      </w:r>
      <w:r w:rsidR="0035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2F4" w:rsidRDefault="00D523C3" w:rsidP="00C412F4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2.2.6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12F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การ</w:t>
      </w:r>
      <w:r w:rsidR="00C412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ออกแบบและ</w:t>
      </w:r>
      <w:r w:rsidR="00C412F4" w:rsidRPr="00E104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ติดตั้งระบบในพื้นที่จริง การฝึกอบรม และการดูแลระบบ</w:t>
      </w:r>
      <w:r w:rsidR="00C412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ประกอบด้วย </w:t>
      </w:r>
      <w:r w:rsidR="00C412F4">
        <w:rPr>
          <w:rFonts w:ascii="TH SarabunIT๙" w:hAnsi="TH SarabunIT๙" w:cs="TH SarabunIT๙" w:hint="cs"/>
          <w:spacing w:val="4"/>
          <w:sz w:val="32"/>
          <w:szCs w:val="32"/>
          <w:cs/>
        </w:rPr>
        <w:t>การ</w:t>
      </w:r>
      <w:r w:rsidR="00C412F4" w:rsidRPr="00F41B4A">
        <w:rPr>
          <w:rFonts w:ascii="TH SarabunIT๙" w:hAnsi="TH SarabunIT๙" w:cs="TH SarabunIT๙" w:hint="cs"/>
          <w:spacing w:val="4"/>
          <w:sz w:val="32"/>
          <w:szCs w:val="32"/>
          <w:cs/>
        </w:rPr>
        <w:t>ออกแบบและติดตั้งเครื่องมือดิจิทัลที่ที่ปรึกษากับผู้ประกอบการเลือกแล้วว่าเหมาะสมกับ</w:t>
      </w:r>
      <w:r w:rsidR="00C412F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สถานประกอบการ 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 xml:space="preserve">โดยมีระยะเวลาทดลองการใช้งาน 1 ปี นอกจากนี้ที่ปรึกษาต้องเก็บรวบรวมข้อมูลต่าง ๆ เข้าสู่ระบบประมวลและแสดงผล พร้อมทั้งให้คำแนะนำในการตั้งค่าและการใช้งาน ตลอดจนตัวแปรที่สำคัญต่าง ๆ ในระบบ เพื่อให้สามารถวิเคราะห์ปัญหา/อุปสรรค และสามารถแก้ไขปัญหาได้อย่างถูกต้อง แม่นยำ </w:t>
      </w:r>
      <w:r w:rsidR="00C412F4"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พร้อมขยายผลไปสู่การพัฒนาระบบอื่น ๆ ได้อย่างมี</w:t>
      </w:r>
      <w:r w:rsidR="00C412F4" w:rsidRPr="00F41B4A">
        <w:rPr>
          <w:rFonts w:ascii="TH SarabunIT๙" w:hAnsi="TH SarabunIT๙" w:cs="TH SarabunIT๙" w:hint="cs"/>
          <w:sz w:val="32"/>
          <w:szCs w:val="32"/>
          <w:cs/>
        </w:rPr>
        <w:t>ประสิทธิภาพต่อไป</w:t>
      </w:r>
      <w:r w:rsidR="00C412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12F4" w:rsidRDefault="00C412F4" w:rsidP="00C412F4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A69C2" w:rsidRPr="008F0DCC" w:rsidRDefault="00D523C3" w:rsidP="00C412F4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2.2.7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12F4" w:rsidRPr="00FB0355">
        <w:rPr>
          <w:rFonts w:ascii="TH SarabunPSK" w:hAnsi="TH SarabunPSK" w:cs="TH SarabunPSK" w:hint="cs"/>
          <w:sz w:val="32"/>
          <w:szCs w:val="32"/>
          <w:cs/>
        </w:rPr>
        <w:t>การประเมินและสรุปผลการดำเนินโครงการ</w:t>
      </w:r>
      <w:r w:rsidR="00C41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12F4" w:rsidRPr="00C412F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bookmarkEnd w:id="1"/>
    <w:p w:rsidR="00C412F4" w:rsidRPr="00F41B4A" w:rsidRDefault="00C412F4" w:rsidP="00C412F4">
      <w:pPr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ab/>
        <w:t xml:space="preserve">1) 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ที่</w:t>
      </w:r>
      <w:r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จัดให้ผู้ประกอบการ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ที่เข้าร่วม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กิจกรรม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ประเมิน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ความพึงพอใจ (แบบฟอร์ม 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</w:rPr>
        <w:t>S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) และประเมิน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 xml:space="preserve">ผลลัพธ์ (แบบฟอร์ม 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</w:rPr>
        <w:t>O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) ของกรมส่งเสริมอุตสาหกรรม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</w:rPr>
        <w:t xml:space="preserve"> 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เมื่อดำเนินกิจกรรม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1B4A">
        <w:rPr>
          <w:rFonts w:ascii="TH SarabunIT๙" w:hAnsi="TH SarabunIT๙" w:cs="TH SarabunIT๙"/>
          <w:noProof/>
          <w:spacing w:val="4"/>
          <w:sz w:val="32"/>
          <w:szCs w:val="32"/>
        </w:rPr>
        <w:t>2</w:t>
      </w:r>
      <w:r>
        <w:rPr>
          <w:rFonts w:ascii="TH SarabunIT๙" w:hAnsi="TH SarabunIT๙" w:cs="TH SarabunIT๙"/>
          <w:noProof/>
          <w:spacing w:val="4"/>
          <w:sz w:val="32"/>
          <w:szCs w:val="32"/>
        </w:rPr>
        <w:t>)</w:t>
      </w:r>
      <w:r>
        <w:rPr>
          <w:rFonts w:ascii="TH SarabunIT๙" w:hAnsi="TH SarabunIT๙" w:cs="TH SarabunIT๙" w:hint="cs"/>
          <w:noProof/>
          <w:spacing w:val="4"/>
          <w:sz w:val="32"/>
          <w:szCs w:val="32"/>
          <w:cs/>
        </w:rPr>
        <w:t xml:space="preserve"> 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จัดทำรายงานสรุปผลการดำเนินงาน (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</w:rPr>
        <w:t>Final Report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  <w:cs/>
        </w:rPr>
        <w:t>)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F41B4A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ตั้งแต่เริ่มต้นจนสิ้นสุดกิจกรรม</w:t>
      </w:r>
      <w:r w:rsidRPr="00F41B4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br/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เมื่อดำเนิน</w:t>
      </w:r>
      <w:r w:rsidR="00344E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44E34">
        <w:rPr>
          <w:rFonts w:ascii="TH SarabunIT๙" w:eastAsia="Calibri" w:hAnsi="TH SarabunIT๙" w:cs="TH SarabunIT๙" w:hint="cs"/>
          <w:sz w:val="32"/>
          <w:szCs w:val="32"/>
          <w:cs/>
        </w:rPr>
        <w:t>เมื่อ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ให้คำปรึกษาแนะนำแล้วเสร็จ ซึ่งอย่างน้อยควรประกอบด้วยผลลัพธ์การดำเนิน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</w:rPr>
        <w:t xml:space="preserve">(Output/Outcome) 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ปัญหาอุปสรรค ผลกระทบที่เกิดขึ้นทันทีทั้ง</w:t>
      </w:r>
      <w:r w:rsidRPr="00F41B4A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ทาง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ตรงและ</w:t>
      </w:r>
      <w:r w:rsidRPr="00F41B4A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ทาง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อ้อม ทั้งเชิงปริมาณ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และคุณภาพ พร้อมทั้งเสนอแนะการปรับปรุง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/แก้ไข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เพื่อใช้เป็นแนวทางในการปฏิบัติงานในอนาคต</w:t>
      </w:r>
    </w:p>
    <w:p w:rsidR="00356808" w:rsidRDefault="00356808" w:rsidP="003568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73927" w:rsidRPr="00E73927" w:rsidRDefault="00FA69C2" w:rsidP="00785802">
      <w:pPr>
        <w:pStyle w:val="ListParagraph"/>
        <w:numPr>
          <w:ilvl w:val="1"/>
          <w:numId w:val="1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5381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การจัดส่งรายงานการศึกษา</w:t>
      </w:r>
    </w:p>
    <w:p w:rsidR="001B6369" w:rsidRPr="001B6369" w:rsidRDefault="001B6369" w:rsidP="001B6369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D5F72" w:rsidRPr="001B63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รายงานเบื้องต้น </w:t>
      </w:r>
      <w:r w:rsidR="00FD5F72" w:rsidRPr="001B6369">
        <w:rPr>
          <w:rFonts w:ascii="TH SarabunPSK" w:hAnsi="TH SarabunPSK" w:cs="TH SarabunPSK"/>
          <w:b/>
          <w:bCs/>
          <w:sz w:val="32"/>
          <w:szCs w:val="32"/>
        </w:rPr>
        <w:t>(Inception Report)</w:t>
      </w:r>
      <w:r w:rsidR="00FD5F72" w:rsidRPr="001B63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D5F72" w:rsidRPr="001B6369" w:rsidRDefault="00356808" w:rsidP="001B63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>3</w:t>
      </w:r>
      <w:r w:rsidR="00FD5F72" w:rsidRPr="001B6369">
        <w:rPr>
          <w:rFonts w:ascii="TH SarabunPSK" w:hAnsi="TH SarabunPSK" w:cs="TH SarabunPSK"/>
          <w:sz w:val="32"/>
          <w:szCs w:val="32"/>
          <w:cs/>
        </w:rPr>
        <w:t>0 วัน นับตั้งแต่วันลงนามในสัญญา จำนวนเท่ากับคณะกรรมการกำกับการจ้างฯ โดยมีเนื้อหาประกอบด้วย</w:t>
      </w:r>
    </w:p>
    <w:p w:rsidR="000C2C4F" w:rsidRPr="001B6369" w:rsidRDefault="00FD5F72" w:rsidP="00785802">
      <w:pPr>
        <w:pStyle w:val="ListParagraph"/>
        <w:numPr>
          <w:ilvl w:val="0"/>
          <w:numId w:val="8"/>
        </w:numPr>
        <w:tabs>
          <w:tab w:val="clear" w:pos="778"/>
          <w:tab w:val="num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B6369">
        <w:rPr>
          <w:rFonts w:ascii="TH SarabunPSK" w:hAnsi="TH SarabunPSK" w:cs="TH SarabunPSK"/>
          <w:sz w:val="32"/>
          <w:szCs w:val="32"/>
          <w:cs/>
        </w:rPr>
        <w:t xml:space="preserve">กรอบแนวคิด </w:t>
      </w:r>
      <w:r w:rsidR="00A86F93" w:rsidRPr="00F41B4A">
        <w:rPr>
          <w:rFonts w:ascii="TH SarabunIT๙" w:hAnsi="TH SarabunIT๙" w:cs="TH SarabunIT๙"/>
          <w:sz w:val="32"/>
          <w:szCs w:val="32"/>
          <w:cs/>
        </w:rPr>
        <w:t>แผนการดำเนินงานโดยระบุรายละเอียด วัตถุประสงค์ ขอบเขตการดำเนินงาน ตัวชี้วัดความสำเร็จ</w:t>
      </w:r>
      <w:r w:rsidR="00A86F93" w:rsidRPr="00F41B4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86F93" w:rsidRPr="00F41B4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A86F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F72" w:rsidRDefault="00FD5F72" w:rsidP="00785802">
      <w:pPr>
        <w:pStyle w:val="ListParagraph"/>
        <w:numPr>
          <w:ilvl w:val="0"/>
          <w:numId w:val="8"/>
        </w:numPr>
        <w:tabs>
          <w:tab w:val="clear" w:pos="778"/>
          <w:tab w:val="num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2C4F">
        <w:rPr>
          <w:rFonts w:ascii="TH SarabunPSK" w:hAnsi="TH SarabunPSK" w:cs="TH SarabunPSK"/>
          <w:sz w:val="32"/>
          <w:szCs w:val="32"/>
          <w:cs/>
        </w:rPr>
        <w:t>สรุปรายงานการ</w:t>
      </w:r>
      <w:r w:rsidR="00A86F93" w:rsidRPr="00F41B4A">
        <w:rPr>
          <w:rFonts w:ascii="TH SarabunIT๙" w:hAnsi="TH SarabunIT๙" w:cs="TH SarabunIT๙" w:hint="cs"/>
          <w:sz w:val="32"/>
          <w:szCs w:val="32"/>
          <w:cs/>
        </w:rPr>
        <w:t>ประชาสัมพันธ์ผ่านช่องทางต่างๆ เพื่อรับสมัครและคัดเลือกกลุ่มเป้าหมายเข้าร่วมกิจกรรม โดยกลุ่มเป้าหมายที่เข้าร่วมจะต้องเป็นไปตามหลักเกณฑ์ที่กรมส่งเสริมอุตสาหกรรมกำหนดตามขอบเขตของงาน</w:t>
      </w:r>
    </w:p>
    <w:p w:rsidR="00C60DF6" w:rsidRPr="00C60DF6" w:rsidRDefault="00FD5F72" w:rsidP="00A86F93">
      <w:pPr>
        <w:pStyle w:val="ListParagraph"/>
        <w:numPr>
          <w:ilvl w:val="0"/>
          <w:numId w:val="8"/>
        </w:numPr>
        <w:tabs>
          <w:tab w:val="clear" w:pos="778"/>
          <w:tab w:val="num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B6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F93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0C2C4F">
        <w:rPr>
          <w:rFonts w:ascii="TH SarabunPSK" w:hAnsi="TH SarabunPSK" w:cs="TH SarabunPSK"/>
          <w:sz w:val="32"/>
          <w:szCs w:val="32"/>
          <w:cs/>
        </w:rPr>
        <w:t>รายงานการ</w:t>
      </w:r>
      <w:r w:rsidR="00A86F93" w:rsidRPr="00F41B4A">
        <w:rPr>
          <w:rFonts w:ascii="TH SarabunIT๙" w:hAnsi="TH SarabunIT๙" w:cs="TH SarabunIT๙" w:hint="cs"/>
          <w:sz w:val="32"/>
          <w:szCs w:val="32"/>
          <w:cs/>
        </w:rPr>
        <w:t>เสนอรายชื่อกลุ่มเป้าหมายที่มีศักยภาพในการนำเทคโนโลยีดิจิทัลมาใช้ในการบริหารจัดการ หรือในกระบวนการผลิต</w:t>
      </w:r>
      <w:r w:rsidR="00A86F93" w:rsidRPr="00C60DF6">
        <w:rPr>
          <w:rFonts w:ascii="TH SarabunPSK" w:hAnsi="TH SarabunPSK" w:cs="TH SarabunPSK"/>
          <w:sz w:val="32"/>
          <w:szCs w:val="32"/>
        </w:rPr>
        <w:t xml:space="preserve"> </w:t>
      </w:r>
      <w:r w:rsidR="00A86F93">
        <w:rPr>
          <w:rFonts w:ascii="TH SarabunPSK" w:hAnsi="TH SarabunPSK" w:cs="TH SarabunPSK"/>
          <w:sz w:val="32"/>
          <w:szCs w:val="32"/>
        </w:rPr>
        <w:tab/>
      </w:r>
      <w:r w:rsidR="00A86F93">
        <w:rPr>
          <w:rFonts w:ascii="TH SarabunPSK" w:hAnsi="TH SarabunPSK" w:cs="TH SarabunPSK"/>
          <w:sz w:val="32"/>
          <w:szCs w:val="32"/>
        </w:rPr>
        <w:br/>
        <w:t xml:space="preserve">           4) </w:t>
      </w:r>
      <w:r w:rsidR="00A86F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86F93" w:rsidRPr="00F41B4A">
        <w:rPr>
          <w:rFonts w:ascii="TH SarabunIT๙" w:hAnsi="TH SarabunIT๙" w:cs="TH SarabunIT๙"/>
          <w:sz w:val="32"/>
          <w:szCs w:val="32"/>
          <w:cs/>
        </w:rPr>
        <w:t>รายงานเบื้องต้นในรูปแบบไฟล์อิเล็กทรอนิกส์</w:t>
      </w:r>
      <w:r w:rsidR="00A86F93" w:rsidRPr="00F41B4A">
        <w:rPr>
          <w:rFonts w:ascii="TH SarabunIT๙" w:hAnsi="TH SarabunIT๙" w:cs="TH SarabunIT๙"/>
          <w:spacing w:val="-8"/>
          <w:sz w:val="32"/>
          <w:szCs w:val="32"/>
          <w:cs/>
        </w:rPr>
        <w:t>เข้าไป</w:t>
      </w:r>
      <w:r w:rsidR="00A86F93" w:rsidRPr="00F41B4A">
        <w:rPr>
          <w:rFonts w:ascii="TH SarabunIT๙" w:hAnsi="TH SarabunIT๙" w:cs="TH SarabunIT๙"/>
          <w:spacing w:val="-4"/>
          <w:sz w:val="32"/>
          <w:szCs w:val="32"/>
          <w:cs/>
        </w:rPr>
        <w:t>เก็บในระบบบันทึกฐานข้อมูลผลงานผู้รับจ้างของกรมส่งเสริมอุตสาหกรรม (</w:t>
      </w:r>
      <w:hyperlink r:id="rId11" w:history="1">
        <w:r w:rsidR="00A86F93" w:rsidRPr="00F41B4A">
          <w:rPr>
            <w:rStyle w:val="Hyperlink"/>
            <w:rFonts w:ascii="TH SarabunIT๙" w:hAnsi="TH SarabunIT๙" w:cs="TH SarabunIT๙"/>
            <w:spacing w:val="-4"/>
            <w:sz w:val="32"/>
            <w:szCs w:val="32"/>
          </w:rPr>
          <w:t>http://contractorwork.dip.go.th</w:t>
        </w:r>
      </w:hyperlink>
      <w:r w:rsidR="00A86F93" w:rsidRPr="00F41B4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1B1B36" w:rsidRDefault="00A86F93" w:rsidP="001B6369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1B1B36" w:rsidRDefault="001B1B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86F93" w:rsidRDefault="001B6369" w:rsidP="001B6369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A86F93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="00A86F93" w:rsidRPr="00A86F9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รายงานความคืบหน้า (</w:t>
      </w:r>
      <w:r w:rsidR="00A86F93" w:rsidRPr="00A86F93">
        <w:rPr>
          <w:rFonts w:ascii="TH SarabunIT๙" w:hAnsi="TH SarabunIT๙" w:cs="TH SarabunIT๙"/>
          <w:b/>
          <w:bCs/>
          <w:sz w:val="32"/>
          <w:szCs w:val="32"/>
        </w:rPr>
        <w:t>Progress Report)</w:t>
      </w:r>
      <w:r w:rsidR="00A86F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6F93">
        <w:rPr>
          <w:rFonts w:ascii="TH SarabunIT๙" w:hAnsi="TH SarabunIT๙" w:cs="TH SarabunIT๙"/>
          <w:sz w:val="32"/>
          <w:szCs w:val="32"/>
          <w:cs/>
        </w:rPr>
        <w:tab/>
      </w:r>
      <w:r w:rsidR="00A86F93">
        <w:rPr>
          <w:rFonts w:ascii="TH SarabunIT๙" w:hAnsi="TH SarabunIT๙" w:cs="TH SarabunIT๙"/>
          <w:sz w:val="32"/>
          <w:szCs w:val="32"/>
          <w:cs/>
        </w:rPr>
        <w:br/>
      </w:r>
      <w:r w:rsidR="00A86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F93">
        <w:rPr>
          <w:rFonts w:ascii="TH SarabunIT๙" w:hAnsi="TH SarabunIT๙" w:cs="TH SarabunIT๙" w:hint="cs"/>
          <w:sz w:val="32"/>
          <w:szCs w:val="32"/>
          <w:cs/>
        </w:rPr>
        <w:tab/>
      </w:r>
      <w:r w:rsidR="00A86F93">
        <w:rPr>
          <w:rFonts w:ascii="TH SarabunIT๙" w:hAnsi="TH SarabunIT๙" w:cs="TH SarabunIT๙"/>
          <w:sz w:val="32"/>
          <w:szCs w:val="32"/>
          <w:cs/>
        </w:rPr>
        <w:t>ภายใน 120</w:t>
      </w:r>
      <w:r w:rsidR="00A86F93" w:rsidRPr="00F41B4A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A86F93" w:rsidRPr="00F41B4A">
        <w:rPr>
          <w:rFonts w:ascii="TH SarabunIT๙" w:hAnsi="TH SarabunIT๙" w:cs="TH SarabunIT๙"/>
          <w:sz w:val="32"/>
          <w:szCs w:val="32"/>
        </w:rPr>
        <w:t xml:space="preserve"> </w:t>
      </w:r>
      <w:r w:rsidR="00A86F93" w:rsidRPr="00F41B4A">
        <w:rPr>
          <w:rFonts w:ascii="TH SarabunIT๙" w:hAnsi="TH SarabunIT๙" w:cs="TH SarabunIT๙" w:hint="cs"/>
          <w:sz w:val="32"/>
          <w:szCs w:val="32"/>
          <w:cs/>
        </w:rPr>
        <w:t>นับถัดจากวันที่</w:t>
      </w:r>
      <w:r w:rsidR="00A86F93" w:rsidRPr="00F41B4A">
        <w:rPr>
          <w:rFonts w:ascii="TH SarabunIT๙" w:hAnsi="TH SarabunIT๙" w:cs="TH SarabunIT๙"/>
          <w:sz w:val="32"/>
          <w:szCs w:val="32"/>
          <w:cs/>
          <w:lang w:val="en-GB"/>
        </w:rPr>
        <w:t>ลงนามในสัญญา</w:t>
      </w:r>
      <w:r w:rsidR="00A86F93" w:rsidRPr="00F41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6F93" w:rsidRPr="001B6369">
        <w:rPr>
          <w:rFonts w:ascii="TH SarabunPSK" w:hAnsi="TH SarabunPSK" w:cs="TH SarabunPSK"/>
          <w:sz w:val="32"/>
          <w:szCs w:val="32"/>
          <w:cs/>
        </w:rPr>
        <w:t>จำนวนเท่ากับคณะกรรมการกำกับการจ้างฯ โดยมีเนื้อหาประกอบด้วย</w:t>
      </w:r>
    </w:p>
    <w:p w:rsidR="00A86F93" w:rsidRPr="00F41B4A" w:rsidRDefault="00A86F93" w:rsidP="00A86F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6F93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A86F93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สถานประกอบการที่มีศักยภาพในการนำเทคโนโลยีดิจิทัลมาประยุกต์ใช้ในการปรับปรุงระบบการบริหารจัดการ และ/หรือในกระบวนการผลิตเข้าร่วมกิจกรรม จำนวนไม่น้อยกว่า 5 กิจการ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ผล</w:t>
      </w:r>
      <w:r w:rsidRPr="00F41B4A">
        <w:rPr>
          <w:rFonts w:ascii="TH SarabunIT๙" w:hAnsi="TH SarabunIT๙" w:cs="TH SarabunIT๙"/>
          <w:spacing w:val="-8"/>
          <w:sz w:val="32"/>
          <w:szCs w:val="32"/>
          <w:cs/>
        </w:rPr>
        <w:t>ลงนามบันทึกความเข้าใจ (</w:t>
      </w:r>
      <w:r w:rsidRPr="00F41B4A">
        <w:rPr>
          <w:rFonts w:ascii="TH SarabunIT๙" w:hAnsi="TH SarabunIT๙" w:cs="TH SarabunIT๙"/>
          <w:spacing w:val="-8"/>
          <w:sz w:val="32"/>
          <w:szCs w:val="32"/>
        </w:rPr>
        <w:t xml:space="preserve">MOU) </w:t>
      </w:r>
      <w:r w:rsidRPr="00F41B4A">
        <w:rPr>
          <w:rFonts w:ascii="TH SarabunIT๙" w:hAnsi="TH SarabunIT๙" w:cs="TH SarabunIT๙"/>
          <w:spacing w:val="-8"/>
          <w:sz w:val="32"/>
          <w:szCs w:val="32"/>
          <w:cs/>
        </w:rPr>
        <w:t>ระหว่างที่ปรึกษา</w:t>
      </w:r>
      <w:r w:rsidRPr="00F41B4A">
        <w:rPr>
          <w:rFonts w:ascii="TH SarabunIT๙" w:hAnsi="TH SarabunIT๙" w:cs="TH SarabunIT๙" w:hint="cs"/>
          <w:spacing w:val="-8"/>
          <w:sz w:val="32"/>
          <w:szCs w:val="32"/>
          <w:cs/>
        </w:rPr>
        <w:t>กับ</w:t>
      </w:r>
      <w:r w:rsidRPr="00F41B4A">
        <w:rPr>
          <w:rFonts w:ascii="TH SarabunIT๙" w:hAnsi="TH SarabunIT๙" w:cs="TH SarabunIT๙"/>
          <w:spacing w:val="-8"/>
          <w:sz w:val="32"/>
          <w:szCs w:val="32"/>
          <w:cs/>
        </w:rPr>
        <w:t>ผู้ประกอบการ</w:t>
      </w:r>
      <w:r w:rsidRPr="00F41B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ตามขอบเขตของงานข้อ 10.5</w:t>
      </w:r>
      <w:r w:rsidRPr="00F41B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ผลการ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จัดทำแผนปฏิบัติงานให้คำปรึกษาแนะนำแต่ละสถานประกอบการ พร้อมรายชื่อที่ปรึกษาหรือผู้เชี่ยวชาญ</w:t>
      </w:r>
      <w:r w:rsidRPr="00F41B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การ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ทำการสำรวจ วินิจฉัย และวิเคราะห์สถานประกอบการ ด้านการบริหารจัดการ กระบวนการผลิต ด้วยเครื่องมือหรือวิธีการที่เหมาะสม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สรุปผลการวินิจฉัยและการวิเคราะห์ พร้อมเลือกเครื่องมือดิจิทัลที่เหมาะสมกับสิ่งที่ต้องปรับปรุงในสถานประกอบการนั้น ๆ เช่น ระบบ </w:t>
      </w:r>
      <w:r w:rsidRPr="00F41B4A">
        <w:rPr>
          <w:rFonts w:ascii="TH SarabunIT๙" w:hAnsi="TH SarabunIT๙" w:cs="TH SarabunIT๙"/>
          <w:sz w:val="32"/>
          <w:szCs w:val="32"/>
        </w:rPr>
        <w:t>ERP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41B4A">
        <w:rPr>
          <w:rFonts w:ascii="TH SarabunIT๙" w:hAnsi="TH SarabunIT๙" w:cs="TH SarabunIT๙"/>
          <w:sz w:val="32"/>
          <w:szCs w:val="32"/>
        </w:rPr>
        <w:t>Enterprise Resource Planning),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F41B4A">
        <w:rPr>
          <w:rFonts w:ascii="TH SarabunIT๙" w:hAnsi="TH SarabunIT๙" w:cs="TH SarabunIT๙"/>
          <w:sz w:val="32"/>
          <w:szCs w:val="32"/>
        </w:rPr>
        <w:t xml:space="preserve">SCADA </w:t>
      </w:r>
      <w:r w:rsidRPr="00F41B4A">
        <w:rPr>
          <w:rFonts w:ascii="TH SarabunIT๙" w:hAnsi="TH SarabunIT๙" w:cs="TH SarabunIT๙"/>
          <w:spacing w:val="-4"/>
          <w:sz w:val="32"/>
          <w:szCs w:val="32"/>
        </w:rPr>
        <w:t>(Supervisory Control and Data Acquisition),</w:t>
      </w:r>
      <w:r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ระบบ </w:t>
      </w:r>
      <w:r w:rsidRPr="00F41B4A">
        <w:rPr>
          <w:rFonts w:ascii="TH SarabunIT๙" w:hAnsi="TH SarabunIT๙" w:cs="TH SarabunIT๙"/>
          <w:spacing w:val="-4"/>
          <w:sz w:val="32"/>
          <w:szCs w:val="32"/>
        </w:rPr>
        <w:t xml:space="preserve">CPS (Cyber-Physical System) </w:t>
      </w:r>
      <w:r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>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ผลการ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แนะนำการใช้งานเครื่องมือดิจิทัลที่จะติดตั้ง ให้แก่บุคลากรที่เกี่ยวข้องของสถานประกอบการ</w:t>
      </w:r>
      <w:r w:rsidRPr="00F41B4A">
        <w:rPr>
          <w:rFonts w:ascii="TH SarabunIT๙" w:hAnsi="TH SarabunIT๙" w:cs="TH SarabunIT๙" w:hint="cs"/>
          <w:spacing w:val="6"/>
          <w:sz w:val="32"/>
          <w:szCs w:val="32"/>
          <w:cs/>
        </w:rPr>
        <w:t>นั้น ๆ เพื่อให้มีความรู้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ความเข้าใจ ตลอดจนวิธีการใช้งานเครื่องมือดิจิทัล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ผลการ</w:t>
      </w:r>
      <w:r w:rsidRPr="00F41B4A">
        <w:rPr>
          <w:rFonts w:ascii="TH SarabunIT๙" w:hAnsi="TH SarabunIT๙" w:cs="TH SarabunIT๙"/>
          <w:sz w:val="32"/>
          <w:szCs w:val="32"/>
          <w:cs/>
        </w:rPr>
        <w:t>ลงข้อมูลรายงาน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ความคืบหน้า</w:t>
      </w:r>
      <w:r w:rsidRPr="00F41B4A">
        <w:rPr>
          <w:rFonts w:ascii="TH SarabunIT๙" w:hAnsi="TH SarabunIT๙" w:cs="TH SarabunIT๙"/>
          <w:sz w:val="32"/>
          <w:szCs w:val="32"/>
          <w:cs/>
        </w:rPr>
        <w:t>ในรูปแบบไฟล์อิเล็กทรอนิกส์</w:t>
      </w:r>
      <w:r w:rsidRPr="00F41B4A">
        <w:rPr>
          <w:rFonts w:ascii="TH SarabunIT๙" w:hAnsi="TH SarabunIT๙" w:cs="TH SarabunIT๙"/>
          <w:spacing w:val="-8"/>
          <w:sz w:val="32"/>
          <w:szCs w:val="32"/>
          <w:cs/>
        </w:rPr>
        <w:t>เข้าไป</w:t>
      </w:r>
      <w:r w:rsidRPr="00F41B4A">
        <w:rPr>
          <w:rFonts w:ascii="TH SarabunIT๙" w:hAnsi="TH SarabunIT๙" w:cs="TH SarabunIT๙"/>
          <w:spacing w:val="-4"/>
          <w:sz w:val="32"/>
          <w:szCs w:val="32"/>
          <w:cs/>
        </w:rPr>
        <w:t>เก็บในระบบบันทึกฐานข้อมูลผลงานผู้รับจ้างของกรมส่งเสริมอุตสาหกรรม (</w:t>
      </w:r>
      <w:hyperlink r:id="rId12" w:history="1">
        <w:r w:rsidRPr="00F41B4A">
          <w:rPr>
            <w:rStyle w:val="Hyperlink"/>
            <w:rFonts w:ascii="TH SarabunIT๙" w:hAnsi="TH SarabunIT๙" w:cs="TH SarabunIT๙"/>
            <w:spacing w:val="-4"/>
            <w:sz w:val="32"/>
            <w:szCs w:val="32"/>
          </w:rPr>
          <w:t>http://contractorwork.dip.go.th</w:t>
        </w:r>
      </w:hyperlink>
      <w:r w:rsidRPr="00F41B4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1B6369" w:rsidRPr="001B6369" w:rsidRDefault="00A86F93" w:rsidP="001B6369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2.3.3 </w:t>
      </w:r>
      <w:r w:rsidR="00FD5F72" w:rsidRPr="001B63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รายงานฉบับสมบูรณ์ </w:t>
      </w:r>
      <w:r w:rsidR="00FD5F72" w:rsidRPr="001B6369">
        <w:rPr>
          <w:rFonts w:ascii="TH SarabunPSK" w:hAnsi="TH SarabunPSK" w:cs="TH SarabunPSK"/>
          <w:b/>
          <w:bCs/>
          <w:sz w:val="32"/>
          <w:szCs w:val="32"/>
        </w:rPr>
        <w:t>(Final Report)</w:t>
      </w:r>
      <w:r w:rsidR="00FD5F72" w:rsidRPr="001B63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D5F72" w:rsidRDefault="00A86F93" w:rsidP="001B63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C60DF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1</w:t>
      </w:r>
      <w:r w:rsidR="00FD5F72" w:rsidRPr="001B6369">
        <w:rPr>
          <w:rFonts w:ascii="TH SarabunPSK" w:hAnsi="TH SarabunPSK" w:cs="TH SarabunPSK"/>
          <w:sz w:val="32"/>
          <w:szCs w:val="32"/>
          <w:cs/>
        </w:rPr>
        <w:t>0 วัน นับตั้งแต่วันลงนามในสัญญา</w:t>
      </w:r>
      <w:r w:rsidR="00FD5F72" w:rsidRPr="00E73927">
        <w:rPr>
          <w:rFonts w:ascii="TH SarabunPSK" w:hAnsi="TH SarabunPSK" w:cs="TH SarabunPSK"/>
          <w:sz w:val="32"/>
          <w:szCs w:val="32"/>
          <w:cs/>
        </w:rPr>
        <w:t>จำนวนเท่ากับคณะกรรมการกำกับการจ้างฯ โดยมีเนื้อหาประกอบด้วย</w:t>
      </w:r>
    </w:p>
    <w:p w:rsidR="00A86F93" w:rsidRPr="00F41B4A" w:rsidRDefault="00A86F93" w:rsidP="00F630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1) ผลการ</w:t>
      </w:r>
      <w:r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>ออกแบบและติดตั้งเครื่องมือดิจิทัลที่ที่ปรึกษากับผู้ประกอบการเลือกแล้วว่าเหมาะสม</w:t>
      </w:r>
      <w:r w:rsidRPr="00F41B4A">
        <w:rPr>
          <w:rFonts w:ascii="TH SarabunIT๙" w:hAnsi="TH SarabunIT๙" w:cs="TH SarabunIT๙"/>
          <w:spacing w:val="20"/>
          <w:sz w:val="32"/>
          <w:szCs w:val="32"/>
          <w:cs/>
        </w:rPr>
        <w:br/>
      </w:r>
      <w:r w:rsidRPr="00F41B4A">
        <w:rPr>
          <w:rFonts w:ascii="TH SarabunIT๙" w:hAnsi="TH SarabunIT๙" w:cs="TH SarabunIT๙" w:hint="cs"/>
          <w:spacing w:val="20"/>
          <w:sz w:val="32"/>
          <w:szCs w:val="32"/>
          <w:cs/>
        </w:rPr>
        <w:t>กับ</w:t>
      </w:r>
      <w:r w:rsidRPr="00F41B4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สถานประกอบการนั้น ๆ 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โดยมีระยะเวลาทดลองการใช้งาน 1 ปี นอกจากนี้ที่ปรึกษาต้องเก็บรวบรวมข้อมูลต่าง ๆ เข้าสู่ระบบประมวลและแสดงผล พร้อมทั้งให้คำแนะนำในการตั้งค่าและการใช้งาน ตลอดจนตัวแปรที่สำคัญต่าง ๆ ในระบบ เพื่อให้สามารถวิเคราะห์ปัญหา/อุปสรรค และสามารถแก้ไขปัญหาได้อย่างถูกต้อง แม่นยำ </w:t>
      </w:r>
      <w:r w:rsidRPr="00F41B4A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พร้อมขยายผลไปสู่การพัฒนาระบบอื่น ๆ ได้อย่างมี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ประสิทธิภาพต่อไป </w:t>
      </w:r>
      <w:r w:rsidR="00F630F3">
        <w:rPr>
          <w:rFonts w:ascii="TH SarabunIT๙" w:hAnsi="TH SarabunIT๙" w:cs="TH SarabunIT๙"/>
          <w:sz w:val="32"/>
          <w:szCs w:val="32"/>
          <w:cs/>
        </w:rPr>
        <w:tab/>
      </w:r>
      <w:r w:rsidR="00F630F3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F630F3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 ผลการ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ประเมิน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ความพึงพอใจ (แบบฟอร์ม 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</w:rPr>
        <w:t>S</w:t>
      </w:r>
      <w:r w:rsidRPr="00F41B4A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) และประเมิน</w:t>
      </w:r>
      <w:r w:rsidRPr="00F41B4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 xml:space="preserve">ผลลัพธ์ </w:t>
      </w:r>
      <w:r w:rsidRPr="00F41B4A">
        <w:rPr>
          <w:rFonts w:ascii="TH SarabunIT๙" w:hAnsi="TH SarabunIT๙" w:cs="TH SarabunIT๙"/>
          <w:noProof/>
          <w:sz w:val="32"/>
          <w:szCs w:val="32"/>
          <w:cs/>
        </w:rPr>
        <w:t xml:space="preserve">(แบบฟอร์ม </w:t>
      </w:r>
      <w:r w:rsidRPr="00F41B4A">
        <w:rPr>
          <w:rFonts w:ascii="TH SarabunIT๙" w:hAnsi="TH SarabunIT๙" w:cs="TH SarabunIT๙"/>
          <w:noProof/>
          <w:sz w:val="32"/>
          <w:szCs w:val="32"/>
        </w:rPr>
        <w:t>O</w:t>
      </w:r>
      <w:r w:rsidRPr="00F41B4A">
        <w:rPr>
          <w:rFonts w:ascii="TH SarabunIT๙" w:hAnsi="TH SarabunIT๙" w:cs="TH SarabunIT๙"/>
          <w:noProof/>
          <w:sz w:val="32"/>
          <w:szCs w:val="32"/>
          <w:cs/>
        </w:rPr>
        <w:t>) ของกรมส่งเสริมอุตสาหกรรม</w:t>
      </w:r>
      <w:r w:rsidRPr="00F41B4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เมื่อดำเนินกิจกรรมเสร็จสิ้น</w:t>
      </w:r>
      <w:r w:rsidRPr="00F41B4A">
        <w:rPr>
          <w:rFonts w:ascii="TH SarabunIT๙" w:hAnsi="TH SarabunIT๙" w:cs="TH SarabunIT๙"/>
          <w:sz w:val="32"/>
          <w:szCs w:val="32"/>
        </w:rPr>
        <w:t xml:space="preserve"> </w:t>
      </w:r>
      <w:r w:rsidR="00F630F3">
        <w:rPr>
          <w:rFonts w:ascii="TH SarabunIT๙" w:hAnsi="TH SarabunIT๙" w:cs="TH SarabunIT๙"/>
          <w:sz w:val="32"/>
          <w:szCs w:val="32"/>
          <w:cs/>
        </w:rPr>
        <w:tab/>
      </w:r>
      <w:r w:rsidR="00F630F3">
        <w:rPr>
          <w:rFonts w:ascii="TH SarabunIT๙" w:hAnsi="TH SarabunIT๙" w:cs="TH SarabunIT๙"/>
          <w:sz w:val="32"/>
          <w:szCs w:val="32"/>
          <w:cs/>
        </w:rPr>
        <w:br/>
      </w:r>
      <w:r w:rsidR="00F630F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F630F3"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630F3">
        <w:rPr>
          <w:rFonts w:ascii="TH SarabunIT๙" w:eastAsia="Calibri" w:hAnsi="TH SarabunIT๙" w:cs="TH SarabunIT๙"/>
          <w:spacing w:val="10"/>
          <w:sz w:val="32"/>
          <w:szCs w:val="32"/>
          <w:cs/>
        </w:rPr>
        <w:t xml:space="preserve">รายงานสรุปผลการดำเนินงาน </w:t>
      </w:r>
      <w:r w:rsidRPr="00F41B4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ตั้งแต่เริ่มต้นจนสิ้นสุดกิจกรรม</w:t>
      </w:r>
      <w:r w:rsidR="00F630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เมื่อดำเนินงานให้คำปรึกษาแนะนำแล้วเสร็จ ซึ่งอย่างน้อยควรประกอบด้วยผลลัพธ์การดำเนิน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41B4A">
        <w:rPr>
          <w:rFonts w:ascii="TH SarabunIT๙" w:eastAsia="Calibri" w:hAnsi="TH SarabunIT๙" w:cs="TH SarabunIT๙"/>
          <w:sz w:val="32"/>
          <w:szCs w:val="32"/>
        </w:rPr>
        <w:t xml:space="preserve">(Output/Outcome) 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ปัญหา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41B4A">
        <w:rPr>
          <w:rFonts w:ascii="TH SarabunIT๙" w:eastAsia="Calibri" w:hAnsi="TH SarabunIT๙" w:cs="TH SarabunIT๙"/>
          <w:sz w:val="32"/>
          <w:szCs w:val="32"/>
          <w:cs/>
        </w:rPr>
        <w:t>อุปสรรค ผลกระทบที่เกิดขึ้นทันทีทั้งโดยตรงและโดยอ้อม ทั้งเชิงปริมาณ และคุณภาพ พร้อมทั้งเสนอแนะการแก้ไขปรับปรุง เพื่อใช้เป็นแนวทางในการปฏิบัติงานในอนาคต</w:t>
      </w:r>
      <w:r w:rsidRPr="00F41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630F3">
        <w:rPr>
          <w:rFonts w:ascii="TH SarabunIT๙" w:hAnsi="TH SarabunIT๙" w:cs="TH SarabunIT๙"/>
          <w:sz w:val="32"/>
          <w:szCs w:val="32"/>
          <w:cs/>
        </w:rPr>
        <w:tab/>
      </w:r>
      <w:r w:rsidR="00F630F3">
        <w:rPr>
          <w:rFonts w:ascii="TH SarabunIT๙" w:hAnsi="TH SarabunIT๙" w:cs="TH SarabunIT๙"/>
          <w:sz w:val="32"/>
          <w:szCs w:val="32"/>
          <w:cs/>
        </w:rPr>
        <w:br/>
      </w:r>
      <w:r w:rsidR="00F630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0F3">
        <w:rPr>
          <w:rFonts w:ascii="TH SarabunIT๙" w:hAnsi="TH SarabunIT๙" w:cs="TH SarabunIT๙" w:hint="cs"/>
          <w:sz w:val="32"/>
          <w:szCs w:val="32"/>
          <w:cs/>
        </w:rPr>
        <w:tab/>
        <w:t>4) ผลการ</w:t>
      </w:r>
      <w:r w:rsidRPr="00F41B4A">
        <w:rPr>
          <w:rFonts w:ascii="TH SarabunIT๙" w:hAnsi="TH SarabunIT๙" w:cs="TH SarabunIT๙"/>
          <w:sz w:val="32"/>
          <w:szCs w:val="32"/>
          <w:cs/>
        </w:rPr>
        <w:t>ลงข้อมูลรายงาน</w:t>
      </w:r>
      <w:r w:rsidRPr="00F41B4A">
        <w:rPr>
          <w:rFonts w:ascii="TH SarabunIT๙" w:hAnsi="TH SarabunIT๙" w:cs="TH SarabunIT๙" w:hint="cs"/>
          <w:sz w:val="32"/>
          <w:szCs w:val="32"/>
          <w:cs/>
        </w:rPr>
        <w:t>ฉบับสมบูรณ์</w:t>
      </w:r>
      <w:r w:rsidRPr="00F41B4A">
        <w:rPr>
          <w:rFonts w:ascii="TH SarabunIT๙" w:hAnsi="TH SarabunIT๙" w:cs="TH SarabunIT๙"/>
          <w:sz w:val="32"/>
          <w:szCs w:val="32"/>
          <w:cs/>
        </w:rPr>
        <w:t>ในรูปแบบไฟล์อิเล็กทรอนิกส์</w:t>
      </w:r>
      <w:r w:rsidRPr="00F41B4A">
        <w:rPr>
          <w:rFonts w:ascii="TH SarabunIT๙" w:hAnsi="TH SarabunIT๙" w:cs="TH SarabunIT๙"/>
          <w:spacing w:val="-8"/>
          <w:sz w:val="32"/>
          <w:szCs w:val="32"/>
          <w:cs/>
        </w:rPr>
        <w:t>เข้าไป</w:t>
      </w:r>
      <w:r w:rsidRPr="00F41B4A">
        <w:rPr>
          <w:rFonts w:ascii="TH SarabunIT๙" w:hAnsi="TH SarabunIT๙" w:cs="TH SarabunIT๙"/>
          <w:spacing w:val="-4"/>
          <w:sz w:val="32"/>
          <w:szCs w:val="32"/>
          <w:cs/>
        </w:rPr>
        <w:t>เก็บในระบบบันทึกฐานข้อมูลผลงานผู้รับจ้างของกรมส่งเสริมอุตสาหกรรม (</w:t>
      </w:r>
      <w:hyperlink r:id="rId13" w:history="1">
        <w:r w:rsidRPr="00F41B4A">
          <w:rPr>
            <w:rStyle w:val="Hyperlink"/>
            <w:rFonts w:ascii="TH SarabunIT๙" w:hAnsi="TH SarabunIT๙" w:cs="TH SarabunIT๙"/>
            <w:spacing w:val="-4"/>
            <w:sz w:val="32"/>
            <w:szCs w:val="32"/>
          </w:rPr>
          <w:t>http://contractorwork.dip.go.th</w:t>
        </w:r>
      </w:hyperlink>
      <w:r w:rsidRPr="00F41B4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1B32D3" w:rsidRDefault="001B32D3" w:rsidP="00FD5F7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1B32D3" w:rsidSect="009066F2">
          <w:headerReference w:type="default" r:id="rId14"/>
          <w:pgSz w:w="11906" w:h="16838"/>
          <w:pgMar w:top="1418" w:right="1418" w:bottom="1418" w:left="1985" w:header="709" w:footer="709" w:gutter="0"/>
          <w:pgNumType w:start="1" w:chapStyle="2"/>
          <w:cols w:space="708"/>
          <w:docGrid w:linePitch="360"/>
        </w:sectPr>
      </w:pPr>
    </w:p>
    <w:p w:rsidR="00E73927" w:rsidRPr="001B6369" w:rsidRDefault="00E73927" w:rsidP="001B6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636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1B6369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E73927" w:rsidRPr="001B6369" w:rsidRDefault="00E73927" w:rsidP="001B6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6369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การบริหารจัดการโครงการ</w:t>
      </w:r>
    </w:p>
    <w:p w:rsidR="001B6369" w:rsidRDefault="001B6369" w:rsidP="00E739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5DE" w:rsidRPr="00E73927" w:rsidRDefault="006F45DE" w:rsidP="006F45D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การจัดองค์กรบริหารโครงการ</w:t>
      </w:r>
    </w:p>
    <w:p w:rsidR="00E73927" w:rsidRDefault="006F45DE" w:rsidP="00F80B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</w:t>
      </w:r>
      <w:r w:rsidR="00F80BE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ลัยเกษตรศาสตร์เป็นหน่วยงานการศึกษาที่มีภารกิจส่วนหนึ่งคืองานบริการวิชาการ  ซึ่งมหาวิทยาลัยมีผลงานการเป็นที่ปรึกษาแนะนำในหลายด้าน โดยได้สรุปผลงานเบื้องต้นในส่วนที่</w:t>
      </w:r>
      <w:r w:rsidRPr="006F45DE">
        <w:rPr>
          <w:rFonts w:ascii="TH SarabunPSK" w:hAnsi="TH SarabunPSK" w:cs="TH SarabunPSK" w:hint="cs"/>
          <w:sz w:val="32"/>
          <w:szCs w:val="32"/>
          <w:cs/>
        </w:rPr>
        <w:t>เกี่ยวข้องกับโครงการ ดังแสดงในเอกสารหลักฐาน นอกจากนี้มหาวิทย</w:t>
      </w:r>
      <w:r w:rsidR="00F80BEC">
        <w:rPr>
          <w:rFonts w:ascii="TH SarabunPSK" w:hAnsi="TH SarabunPSK" w:cs="TH SarabunPSK" w:hint="cs"/>
          <w:sz w:val="32"/>
          <w:szCs w:val="32"/>
          <w:cs/>
        </w:rPr>
        <w:t>า</w:t>
      </w:r>
      <w:r w:rsidRPr="006F45DE">
        <w:rPr>
          <w:rFonts w:ascii="TH SarabunPSK" w:hAnsi="TH SarabunPSK" w:cs="TH SarabunPSK" w:hint="cs"/>
          <w:sz w:val="32"/>
          <w:szCs w:val="32"/>
          <w:cs/>
        </w:rPr>
        <w:t>ลัยเกษตรศาสตร์</w:t>
      </w:r>
      <w:r w:rsidRPr="006F45DE">
        <w:rPr>
          <w:rStyle w:val="PageNumber"/>
          <w:rFonts w:ascii="TH SarabunPSK" w:hAnsi="TH SarabunPSK" w:cs="TH SarabunPSK" w:hint="cs"/>
          <w:sz w:val="32"/>
          <w:szCs w:val="32"/>
          <w:cs/>
        </w:rPr>
        <w:t>จัดเตรียมบุคลากรที่มีความรู้ความสามารถเหมาะสมกับตำแหน่งหน้าที่ มีความเชี่ยวชาญกับงานวิชาชีพเป็นอย่างดีเพื่อดำเนินการศึกษาตามแผนงานอ</w:t>
      </w:r>
      <w:r w:rsidRPr="006F45DE">
        <w:rPr>
          <w:rFonts w:ascii="TH SarabunPSK" w:hAnsi="TH SarabunPSK" w:cs="TH SarabunPSK" w:hint="cs"/>
          <w:sz w:val="32"/>
          <w:szCs w:val="32"/>
          <w:cs/>
        </w:rPr>
        <w:t>ย่างมี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 โดยจัดรูปแบบการบริหารโครงการ</w:t>
      </w:r>
      <w:r w:rsidR="00F80BEC">
        <w:rPr>
          <w:rFonts w:ascii="TH SarabunPSK" w:hAnsi="TH SarabunPSK" w:cs="TH SarabunPSK" w:hint="cs"/>
          <w:sz w:val="32"/>
          <w:szCs w:val="32"/>
          <w:cs/>
        </w:rPr>
        <w:t>ให้สอดคล้องกับแผนงานหลัก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9E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 คือ</w:t>
      </w:r>
    </w:p>
    <w:p w:rsidR="006F45DE" w:rsidRPr="00A053BE" w:rsidRDefault="006F45DE" w:rsidP="00F80BEC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053B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ด้านการบริหารจัดการ</w:t>
      </w:r>
      <w:r w:rsidR="005759E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โครงการ</w:t>
      </w:r>
    </w:p>
    <w:p w:rsidR="006F45DE" w:rsidRDefault="006F45DE" w:rsidP="00F80BE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ด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้านการ</w:t>
      </w:r>
      <w:r w:rsidR="005759E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ออกแบบและพัฒนา</w:t>
      </w:r>
      <w:r w:rsidR="000A1943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ระบบสารสนเทศดิจิทัล</w:t>
      </w:r>
    </w:p>
    <w:p w:rsidR="006F45DE" w:rsidRDefault="006F45DE" w:rsidP="00F80BE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ด้า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นการ</w:t>
      </w:r>
      <w:r w:rsidR="005759E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การออกแบบและพัฒนา</w:t>
      </w:r>
      <w:r w:rsidR="000A1943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ระบบการผลิต</w:t>
      </w:r>
    </w:p>
    <w:p w:rsidR="006F45DE" w:rsidRPr="00A053BE" w:rsidRDefault="006F45DE" w:rsidP="00F80BEC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053B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ด้านการ</w:t>
      </w:r>
      <w:r w:rsidR="005759E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ติดตั้งและทดสอบระบบ</w:t>
      </w:r>
      <w:r w:rsidR="000A1943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สารสนเทศดิจิทัล</w:t>
      </w:r>
    </w:p>
    <w:p w:rsidR="006F45DE" w:rsidRDefault="006F45DE" w:rsidP="00F80BE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ด้านการ</w:t>
      </w:r>
      <w:r w:rsidR="000A1943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ประยุกต์</w:t>
      </w:r>
      <w:r w:rsidR="005759E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งาน</w:t>
      </w:r>
      <w:r w:rsidR="000A1943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ดิจิทัล</w:t>
      </w:r>
      <w:r w:rsidR="005759E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และการฝึกอบรม</w:t>
      </w:r>
    </w:p>
    <w:p w:rsidR="00CE5F53" w:rsidRPr="00F80BEC" w:rsidRDefault="006F45DE" w:rsidP="00F80B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0BEC">
        <w:rPr>
          <w:rFonts w:ascii="TH SarabunPSK" w:hAnsi="TH SarabunPSK" w:cs="TH SarabunPSK"/>
          <w:sz w:val="32"/>
          <w:szCs w:val="32"/>
          <w:cs/>
        </w:rPr>
        <w:t xml:space="preserve">โดยทั้ง </w:t>
      </w:r>
      <w:r w:rsidR="005759EC">
        <w:rPr>
          <w:rFonts w:ascii="TH SarabunPSK" w:hAnsi="TH SarabunPSK" w:cs="TH SarabunPSK"/>
          <w:sz w:val="32"/>
          <w:szCs w:val="32"/>
        </w:rPr>
        <w:t>5</w:t>
      </w:r>
      <w:r w:rsidRPr="00F80BEC">
        <w:rPr>
          <w:rFonts w:ascii="TH SarabunPSK" w:hAnsi="TH SarabunPSK" w:cs="TH SarabunPSK"/>
          <w:sz w:val="32"/>
          <w:szCs w:val="32"/>
          <w:cs/>
        </w:rPr>
        <w:t xml:space="preserve"> ด้านจะมีบุคลากรสนับสนุนช่วยเหลือการทำงานของทีมงาน ซึ่งการทำงานของทีมงานทั้งหมดจะขึ้นตรงต่อผู้จัดการโครงการ โดยมีผู้ประสานงานโครงการทำหน้าที่ในการติดต่อประสานระหว่างผู้จัดการโครงการและผู้อำนวยการโครงการ ทั้งนี้เพื่อให้การดำเนินการโครงการเป็นไปอย่างสะดวก รวดเร็ว และมีประสิทธิภาพ รายละเอียดการจัดโครงสร้างก</w:t>
      </w:r>
      <w:r w:rsidR="00CE5F53" w:rsidRPr="00F80BEC">
        <w:rPr>
          <w:rFonts w:ascii="TH SarabunPSK" w:hAnsi="TH SarabunPSK" w:cs="TH SarabunPSK"/>
          <w:sz w:val="32"/>
          <w:szCs w:val="32"/>
          <w:cs/>
        </w:rPr>
        <w:t>ารบริหารโครงการได้แสดงตามรูปที</w:t>
      </w:r>
      <w:r w:rsidR="00CE5F53" w:rsidRPr="00F80BEC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CE5F53" w:rsidRPr="00F80BEC">
        <w:rPr>
          <w:rFonts w:ascii="TH SarabunPSK" w:hAnsi="TH SarabunPSK" w:cs="TH SarabunPSK"/>
          <w:sz w:val="32"/>
          <w:szCs w:val="32"/>
        </w:rPr>
        <w:t>3-1</w:t>
      </w:r>
    </w:p>
    <w:p w:rsidR="00CF3B8F" w:rsidRDefault="00CF3B8F" w:rsidP="00CE5F53">
      <w:pPr>
        <w:spacing w:after="0"/>
        <w:ind w:firstLine="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E5F53" w:rsidRPr="00CE5F53" w:rsidRDefault="00CE5F53" w:rsidP="00CE5F5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แผนระยะเวลาของการทำงานบุคลากรหลัก</w:t>
      </w:r>
    </w:p>
    <w:p w:rsidR="00D74AF5" w:rsidRDefault="00D74AF5" w:rsidP="00F80B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0BEC">
        <w:rPr>
          <w:rFonts w:ascii="TH SarabunPSK" w:hAnsi="TH SarabunPSK" w:cs="TH SarabunPSK"/>
          <w:sz w:val="32"/>
          <w:szCs w:val="32"/>
          <w:cs/>
        </w:rPr>
        <w:t>คณะที่ปรึกษา ได้จัดบุคลากรหลักในการทำงานให้สอดคล้องกับแผนงานดังที่ได้กำหนดไว้ในข้อกำหนดรายละเอียดการศึกษา แผนระยะเวลาการทำงานของบุคลากรหลักได้แสดงไว้ในตารางที่ 1</w:t>
      </w:r>
    </w:p>
    <w:p w:rsidR="00F80BEC" w:rsidRPr="00F80BEC" w:rsidRDefault="00F80BEC" w:rsidP="00F80B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74AF5" w:rsidRPr="00F80BEC" w:rsidRDefault="00D74AF5" w:rsidP="00F80BE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0BE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F80B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ค่าใช้จ่ายทางการเงินของโครงการ</w:t>
      </w:r>
    </w:p>
    <w:p w:rsidR="00244676" w:rsidRPr="00F80BEC" w:rsidRDefault="00D74AF5" w:rsidP="00F80B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0BEC">
        <w:rPr>
          <w:rFonts w:ascii="TH SarabunPSK" w:hAnsi="TH SarabunPSK" w:cs="TH SarabunPSK" w:hint="cs"/>
          <w:sz w:val="32"/>
          <w:szCs w:val="32"/>
          <w:cs/>
        </w:rPr>
        <w:t>คณะที่ปรึกษา ได้จัดทำข้อเสนอทางด้านราคาของโครงการแยกอีกเล่มหนึ่ง ซึ่งได้แนบมาพร้อมกับข้อเสนอด้านเทคนิคการดำเนินงานนี้</w:t>
      </w:r>
    </w:p>
    <w:p w:rsidR="00244676" w:rsidRPr="00F80BEC" w:rsidRDefault="00244676" w:rsidP="00F80B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244676" w:rsidRPr="00F80BEC" w:rsidSect="00F80BEC">
          <w:headerReference w:type="default" r:id="rId15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:rsidR="002307DF" w:rsidRDefault="002307DF" w:rsidP="000B27FA">
      <w:pPr>
        <w:tabs>
          <w:tab w:val="left" w:pos="346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                   </w:t>
      </w:r>
    </w:p>
    <w:p w:rsidR="002307DF" w:rsidRDefault="002307DF" w:rsidP="002307DF">
      <w:pPr>
        <w:rPr>
          <w:rFonts w:ascii="TH SarabunPSK" w:hAnsi="TH SarabunPSK" w:cs="TH SarabunPSK"/>
        </w:rPr>
      </w:pPr>
    </w:p>
    <w:p w:rsidR="0099420C" w:rsidRDefault="000A1943" w:rsidP="002307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6A4F4" wp14:editId="5782E980">
                <wp:simplePos x="0" y="0"/>
                <wp:positionH relativeFrom="column">
                  <wp:posOffset>6146165</wp:posOffset>
                </wp:positionH>
                <wp:positionV relativeFrom="paragraph">
                  <wp:posOffset>113665</wp:posOffset>
                </wp:positionV>
                <wp:extent cx="1285875" cy="567690"/>
                <wp:effectExtent l="0" t="0" r="28575" b="2286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55" w:rsidRPr="00964B91" w:rsidRDefault="00FB0355" w:rsidP="00994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64B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ด้าน</w:t>
                            </w:r>
                            <w:r w:rsidRPr="00964B91">
                              <w:rPr>
                                <w:rFonts w:ascii="TH SarabunPSK" w:eastAsia="MS Mincho" w:hAnsi="TH SarabunPSK" w:cs="TH SarabunPSK" w:hint="cs"/>
                                <w:sz w:val="28"/>
                                <w:cs/>
                                <w:lang w:eastAsia="ja-JP"/>
                              </w:rPr>
                              <w:t>การ</w:t>
                            </w:r>
                            <w:r w:rsidR="00964B91" w:rsidRPr="00964B91">
                              <w:rPr>
                                <w:rFonts w:ascii="TH SarabunPSK" w:eastAsia="MS Mincho" w:hAnsi="TH SarabunPSK" w:cs="TH SarabunPSK" w:hint="cs"/>
                                <w:sz w:val="28"/>
                                <w:cs/>
                                <w:lang w:eastAsia="ja-JP"/>
                              </w:rPr>
                              <w:t>ประยุกต์งานดิจิทัล</w:t>
                            </w:r>
                            <w:r w:rsidRPr="00964B91">
                              <w:rPr>
                                <w:rFonts w:ascii="TH SarabunPSK" w:eastAsia="MS Mincho" w:hAnsi="TH SarabunPSK" w:cs="TH SarabunPSK" w:hint="cs"/>
                                <w:sz w:val="28"/>
                                <w:cs/>
                                <w:lang w:eastAsia="ja-JP"/>
                              </w:rPr>
                              <w:t>และการฝึกอบรม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A4F4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83.95pt;margin-top:8.95pt;width:101.25pt;height:4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">
                <v:textbox>
                  <w:txbxContent>
                    <w:p w:rsidR="00FB0355" w:rsidRPr="00964B91" w:rsidRDefault="00FB0355" w:rsidP="009942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64B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ด้าน</w:t>
                      </w:r>
                      <w:r w:rsidRPr="00964B91">
                        <w:rPr>
                          <w:rFonts w:ascii="TH SarabunPSK" w:eastAsia="MS Mincho" w:hAnsi="TH SarabunPSK" w:cs="TH SarabunPSK" w:hint="cs"/>
                          <w:sz w:val="28"/>
                          <w:cs/>
                          <w:lang w:eastAsia="ja-JP"/>
                        </w:rPr>
                        <w:t>การ</w:t>
                      </w:r>
                      <w:r w:rsidR="00964B91" w:rsidRPr="00964B91">
                        <w:rPr>
                          <w:rFonts w:ascii="TH SarabunPSK" w:eastAsia="MS Mincho" w:hAnsi="TH SarabunPSK" w:cs="TH SarabunPSK" w:hint="cs"/>
                          <w:sz w:val="28"/>
                          <w:cs/>
                          <w:lang w:eastAsia="ja-JP"/>
                        </w:rPr>
                        <w:t>ประยุกต์งาน</w:t>
                      </w:r>
                      <w:proofErr w:type="spellStart"/>
                      <w:r w:rsidR="00964B91" w:rsidRPr="00964B91">
                        <w:rPr>
                          <w:rFonts w:ascii="TH SarabunPSK" w:eastAsia="MS Mincho" w:hAnsi="TH SarabunPSK" w:cs="TH SarabunPSK" w:hint="cs"/>
                          <w:sz w:val="28"/>
                          <w:cs/>
                          <w:lang w:eastAsia="ja-JP"/>
                        </w:rPr>
                        <w:t>ดิจิทัล</w:t>
                      </w:r>
                      <w:proofErr w:type="spellEnd"/>
                      <w:r w:rsidRPr="00964B91">
                        <w:rPr>
                          <w:rFonts w:ascii="TH SarabunPSK" w:eastAsia="MS Mincho" w:hAnsi="TH SarabunPSK" w:cs="TH SarabunPSK" w:hint="cs"/>
                          <w:sz w:val="28"/>
                          <w:cs/>
                          <w:lang w:eastAsia="ja-JP"/>
                        </w:rPr>
                        <w:t>และการฝึกอบรม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F5E20" wp14:editId="70DABB5A">
                <wp:simplePos x="0" y="0"/>
                <wp:positionH relativeFrom="column">
                  <wp:posOffset>4647565</wp:posOffset>
                </wp:positionH>
                <wp:positionV relativeFrom="paragraph">
                  <wp:posOffset>121285</wp:posOffset>
                </wp:positionV>
                <wp:extent cx="1285875" cy="567690"/>
                <wp:effectExtent l="0" t="0" r="28575" b="2286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55" w:rsidRPr="000A1943" w:rsidRDefault="00FB0355" w:rsidP="00994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0A1943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ด้านการติดตั้งและทดสอบระบบ</w:t>
                            </w:r>
                            <w:r w:rsidR="000A1943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สารสนเทศดิจิทัล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5E20" id="Text Box 58" o:spid="_x0000_s1027" type="#_x0000_t202" style="position:absolute;margin-left:365.95pt;margin-top:9.55pt;width:101.25pt;height:4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">
                <v:textbox>
                  <w:txbxContent>
                    <w:p w:rsidR="00FB0355" w:rsidRPr="000A1943" w:rsidRDefault="00FB0355" w:rsidP="0099420C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0A194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ด้านการติดตั้งและทดสอบระบบ</w:t>
                      </w:r>
                      <w:r w:rsidR="000A194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สารสนเทศ</w:t>
                      </w:r>
                      <w:proofErr w:type="spellStart"/>
                      <w:r w:rsidR="000A194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ดิจิทัล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261B6" wp14:editId="7D7B39E3">
                <wp:simplePos x="0" y="0"/>
                <wp:positionH relativeFrom="column">
                  <wp:posOffset>3042285</wp:posOffset>
                </wp:positionH>
                <wp:positionV relativeFrom="paragraph">
                  <wp:posOffset>133985</wp:posOffset>
                </wp:positionV>
                <wp:extent cx="1332230" cy="588010"/>
                <wp:effectExtent l="0" t="0" r="20320" b="2159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55" w:rsidRDefault="00FB0355" w:rsidP="002307DF">
                            <w:pPr>
                              <w:jc w:val="center"/>
                            </w:pPr>
                            <w:r w:rsidRPr="000654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การออกแบบและพัฒนา</w:t>
                            </w:r>
                            <w:r w:rsidR="000A19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ระบบการผลิต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61B6" id="Text Box 48" o:spid="_x0000_s1028" type="#_x0000_t202" style="position:absolute;margin-left:239.55pt;margin-top:10.55pt;width:104.9pt;height: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WnLAIAAFkEAAAOAAAAZHJzL2Uyb0RvYy54bWysVNtu2zAMfR+wfxD0vjhxki01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">
                <v:textbox>
                  <w:txbxContent>
                    <w:p w:rsidR="00FB0355" w:rsidRDefault="00FB0355" w:rsidP="002307DF">
                      <w:pPr>
                        <w:jc w:val="center"/>
                      </w:pPr>
                      <w:r w:rsidRPr="000654E3">
                        <w:rPr>
                          <w:rFonts w:ascii="TH SarabunPSK" w:hAnsi="TH SarabunPSK" w:cs="TH SarabunPSK" w:hint="cs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การออกแบบและพัฒนา</w:t>
                      </w:r>
                      <w:r w:rsidR="000A1943">
                        <w:rPr>
                          <w:rFonts w:ascii="TH SarabunPSK" w:hAnsi="TH SarabunPSK" w:cs="TH SarabunPSK" w:hint="cs"/>
                          <w:cs/>
                        </w:rPr>
                        <w:t>ระบบการผลิต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8B132" wp14:editId="7A62D58E">
                <wp:simplePos x="0" y="0"/>
                <wp:positionH relativeFrom="column">
                  <wp:posOffset>1520190</wp:posOffset>
                </wp:positionH>
                <wp:positionV relativeFrom="paragraph">
                  <wp:posOffset>154940</wp:posOffset>
                </wp:positionV>
                <wp:extent cx="1334135" cy="567690"/>
                <wp:effectExtent l="0" t="0" r="18415" b="2286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55" w:rsidRPr="000A1943" w:rsidRDefault="00FB0355" w:rsidP="00230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0A1943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ด้านการ</w:t>
                            </w:r>
                            <w:r w:rsidR="000A1943" w:rsidRPr="000A1943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ออกแบบและพัฒนาระบบสารสนเทศดิจิทัล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B132" id="Text Box 47" o:spid="_x0000_s1029" type="#_x0000_t202" style="position:absolute;margin-left:119.7pt;margin-top:12.2pt;width:105.05pt;height:4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">
                <v:textbox>
                  <w:txbxContent>
                    <w:p w:rsidR="00FB0355" w:rsidRPr="000A1943" w:rsidRDefault="00FB0355" w:rsidP="002307DF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0A194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ด้านการ</w:t>
                      </w:r>
                      <w:r w:rsidR="000A1943" w:rsidRPr="000A194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ออกแบบและพัฒนาระบบสารสนเทศ</w:t>
                      </w:r>
                      <w:proofErr w:type="spellStart"/>
                      <w:r w:rsidR="000A1943" w:rsidRPr="000A194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ดิจิทัล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7954F" wp14:editId="0417C0C2">
                <wp:simplePos x="0" y="0"/>
                <wp:positionH relativeFrom="column">
                  <wp:posOffset>12700</wp:posOffset>
                </wp:positionH>
                <wp:positionV relativeFrom="paragraph">
                  <wp:posOffset>175895</wp:posOffset>
                </wp:positionV>
                <wp:extent cx="1311275" cy="528320"/>
                <wp:effectExtent l="0" t="0" r="22225" b="2413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55" w:rsidRPr="000654E3" w:rsidRDefault="00FB0355" w:rsidP="002307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ด้านการบริหารจัดการโครงการ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954F" id="Text Box 46" o:spid="_x0000_s1030" type="#_x0000_t202" style="position:absolute;margin-left:1pt;margin-top:13.85pt;width:103.25pt;height:4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">
                <v:textbox>
                  <w:txbxContent>
                    <w:p w:rsidR="00FB0355" w:rsidRPr="000654E3" w:rsidRDefault="00FB0355" w:rsidP="002307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ด้านการบริหารจัดการโครงการ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9420C" w:rsidRDefault="0099420C" w:rsidP="002307DF">
      <w:pPr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2093"/>
      </w:tblGrid>
      <w:tr w:rsidR="0099420C" w:rsidTr="0099420C">
        <w:trPr>
          <w:trHeight w:val="586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ที่ปรึกษาหลัก</w:t>
            </w:r>
          </w:p>
          <w:p w:rsidR="0099420C" w:rsidRDefault="00964B91" w:rsidP="009942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ผศ.ดร.สุภาพ กัญญาคำ</w:t>
            </w:r>
          </w:p>
        </w:tc>
      </w:tr>
      <w:tr w:rsidR="0099420C" w:rsidTr="0099420C">
        <w:trPr>
          <w:trHeight w:val="586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Pr="00684D48" w:rsidRDefault="00964B91" w:rsidP="009942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รศ.ดร.สมชาย นำประเสริฐชัย</w:t>
            </w:r>
          </w:p>
        </w:tc>
      </w:tr>
      <w:tr w:rsidR="0099420C" w:rsidTr="0099420C">
        <w:trPr>
          <w:trHeight w:val="523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Default="00425299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อ.ดร ประภากร แสงวิจิตร</w:t>
            </w:r>
          </w:p>
        </w:tc>
      </w:tr>
    </w:tbl>
    <w:tbl>
      <w:tblPr>
        <w:tblStyle w:val="TableGrid"/>
        <w:tblpPr w:leftFromText="180" w:rightFromText="180" w:vertAnchor="text" w:horzAnchor="page" w:tblpX="3809" w:tblpY="220"/>
        <w:tblW w:w="0" w:type="auto"/>
        <w:tblLook w:val="04A0" w:firstRow="1" w:lastRow="0" w:firstColumn="1" w:lastColumn="0" w:noHBand="0" w:noVBand="1"/>
      </w:tblPr>
      <w:tblGrid>
        <w:gridCol w:w="2093"/>
      </w:tblGrid>
      <w:tr w:rsidR="0099420C" w:rsidTr="0099420C">
        <w:trPr>
          <w:trHeight w:val="586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ที่ปรึกษาหลัก</w:t>
            </w:r>
          </w:p>
          <w:p w:rsidR="0099420C" w:rsidRDefault="00964B91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ผศ.ดร.สุภาพ กัญญาคำ</w:t>
            </w:r>
          </w:p>
        </w:tc>
      </w:tr>
      <w:tr w:rsidR="0099420C" w:rsidTr="0099420C">
        <w:trPr>
          <w:trHeight w:val="586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Default="00425299" w:rsidP="009942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 ประภากร แสงวิจิตร</w:t>
            </w:r>
          </w:p>
        </w:tc>
      </w:tr>
      <w:tr w:rsidR="0099420C" w:rsidTr="0099420C">
        <w:trPr>
          <w:trHeight w:val="523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Pr="00D707F8" w:rsidRDefault="00964B91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รศ.ดร.สมชาย นำประเสริฐชัย</w:t>
            </w:r>
          </w:p>
        </w:tc>
      </w:tr>
    </w:tbl>
    <w:tbl>
      <w:tblPr>
        <w:tblStyle w:val="TableGrid"/>
        <w:tblpPr w:leftFromText="180" w:rightFromText="180" w:vertAnchor="text" w:horzAnchor="page" w:tblpX="6199" w:tblpY="210"/>
        <w:tblW w:w="0" w:type="auto"/>
        <w:tblLook w:val="04A0" w:firstRow="1" w:lastRow="0" w:firstColumn="1" w:lastColumn="0" w:noHBand="0" w:noVBand="1"/>
      </w:tblPr>
      <w:tblGrid>
        <w:gridCol w:w="2093"/>
      </w:tblGrid>
      <w:tr w:rsidR="0099420C" w:rsidTr="0099420C">
        <w:trPr>
          <w:trHeight w:val="586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ที่ปรึกษาหลัก</w:t>
            </w:r>
          </w:p>
          <w:p w:rsidR="0099420C" w:rsidRDefault="00964B91" w:rsidP="009942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 ประภากร แสงวิจิตร</w:t>
            </w:r>
          </w:p>
        </w:tc>
      </w:tr>
      <w:tr w:rsidR="0099420C" w:rsidTr="0099420C">
        <w:trPr>
          <w:trHeight w:val="586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Default="00964B91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อ.</w:t>
            </w: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ทวัตชัย อัยยะรัตน์</w:t>
            </w:r>
          </w:p>
        </w:tc>
      </w:tr>
      <w:tr w:rsidR="0099420C" w:rsidTr="0099420C">
        <w:trPr>
          <w:trHeight w:val="523"/>
        </w:trPr>
        <w:tc>
          <w:tcPr>
            <w:tcW w:w="2093" w:type="dxa"/>
          </w:tcPr>
          <w:p w:rsidR="0099420C" w:rsidRDefault="0099420C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Default="00425299" w:rsidP="009942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ผศ.ดร.สุภาพ กัญญาคำ</w:t>
            </w:r>
          </w:p>
        </w:tc>
      </w:tr>
    </w:tbl>
    <w:tbl>
      <w:tblPr>
        <w:tblStyle w:val="TableGrid"/>
        <w:tblpPr w:leftFromText="180" w:rightFromText="180" w:vertAnchor="text" w:horzAnchor="page" w:tblpX="8773" w:tblpY="127"/>
        <w:tblW w:w="0" w:type="auto"/>
        <w:tblLook w:val="04A0" w:firstRow="1" w:lastRow="0" w:firstColumn="1" w:lastColumn="0" w:noHBand="0" w:noVBand="1"/>
      </w:tblPr>
      <w:tblGrid>
        <w:gridCol w:w="1951"/>
      </w:tblGrid>
      <w:tr w:rsidR="0099420C" w:rsidTr="0079556D">
        <w:trPr>
          <w:trHeight w:val="598"/>
        </w:trPr>
        <w:tc>
          <w:tcPr>
            <w:tcW w:w="1951" w:type="dxa"/>
          </w:tcPr>
          <w:p w:rsidR="0099420C" w:rsidRDefault="0099420C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ที่ปรึกษาหลัก</w:t>
            </w:r>
          </w:p>
          <w:p w:rsidR="0099420C" w:rsidRDefault="0079556D" w:rsidP="00964B9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</w:t>
            </w:r>
            <w:r w:rsidR="00964B9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ทวัตชัย อัยยะรัตน์</w:t>
            </w:r>
          </w:p>
        </w:tc>
      </w:tr>
      <w:tr w:rsidR="0099420C" w:rsidTr="0079556D">
        <w:trPr>
          <w:trHeight w:val="598"/>
        </w:trPr>
        <w:tc>
          <w:tcPr>
            <w:tcW w:w="1951" w:type="dxa"/>
          </w:tcPr>
          <w:p w:rsidR="0099420C" w:rsidRDefault="0099420C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Default="00964B91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อ.ดร ประภากร แสงวิจิตร</w:t>
            </w:r>
          </w:p>
        </w:tc>
      </w:tr>
      <w:tr w:rsidR="0099420C" w:rsidTr="0079556D">
        <w:trPr>
          <w:trHeight w:val="533"/>
        </w:trPr>
        <w:tc>
          <w:tcPr>
            <w:tcW w:w="1951" w:type="dxa"/>
          </w:tcPr>
          <w:p w:rsidR="0099420C" w:rsidRDefault="0099420C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99420C" w:rsidRDefault="00964B91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ผศ.ดร.สุภาพ กัญญาคำ</w:t>
            </w:r>
          </w:p>
        </w:tc>
      </w:tr>
    </w:tbl>
    <w:tbl>
      <w:tblPr>
        <w:tblStyle w:val="TableGrid"/>
        <w:tblpPr w:leftFromText="180" w:rightFromText="180" w:vertAnchor="text" w:horzAnchor="page" w:tblpX="11130" w:tblpY="15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A05119" w:rsidTr="00A05119">
        <w:trPr>
          <w:trHeight w:val="598"/>
        </w:trPr>
        <w:tc>
          <w:tcPr>
            <w:tcW w:w="1951" w:type="dxa"/>
          </w:tcPr>
          <w:p w:rsidR="00A05119" w:rsidRDefault="00A05119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ที่ปรึกษาหลัก</w:t>
            </w:r>
          </w:p>
          <w:p w:rsidR="00A05119" w:rsidRDefault="00964B91" w:rsidP="00A051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รศ.ดร.สมชาย นำประเสริฐชัย</w:t>
            </w:r>
          </w:p>
        </w:tc>
      </w:tr>
      <w:tr w:rsidR="00A05119" w:rsidTr="00A05119">
        <w:trPr>
          <w:trHeight w:val="598"/>
        </w:trPr>
        <w:tc>
          <w:tcPr>
            <w:tcW w:w="1951" w:type="dxa"/>
          </w:tcPr>
          <w:p w:rsidR="00A05119" w:rsidRDefault="00A05119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A05119" w:rsidRDefault="0079556D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ผศ.ดร.สุภาพ กัญญาคำ</w:t>
            </w:r>
          </w:p>
        </w:tc>
      </w:tr>
      <w:tr w:rsidR="00A05119" w:rsidTr="00A05119">
        <w:trPr>
          <w:trHeight w:val="533"/>
        </w:trPr>
        <w:tc>
          <w:tcPr>
            <w:tcW w:w="1951" w:type="dxa"/>
          </w:tcPr>
          <w:p w:rsidR="00A05119" w:rsidRDefault="00A05119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ที่ปรึกษาสนันสนุน</w:t>
            </w:r>
          </w:p>
          <w:p w:rsidR="00A05119" w:rsidRDefault="00964B91" w:rsidP="00A051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อ.</w:t>
            </w: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ทวัตชัย อัยยะรัตน์</w:t>
            </w:r>
          </w:p>
        </w:tc>
      </w:tr>
    </w:tbl>
    <w:p w:rsidR="0099420C" w:rsidRPr="0099420C" w:rsidRDefault="0099420C" w:rsidP="002307DF">
      <w:pPr>
        <w:rPr>
          <w:rFonts w:ascii="TH SarabunPSK" w:hAnsi="TH SarabunPSK" w:cs="TH SarabunPSK"/>
        </w:rPr>
      </w:pPr>
    </w:p>
    <w:p w:rsidR="005759EC" w:rsidRDefault="005759EC" w:rsidP="000B27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59EC" w:rsidRDefault="005759EC" w:rsidP="000B27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59EC" w:rsidRDefault="005759EC" w:rsidP="000B27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07DF" w:rsidRPr="000B27FA" w:rsidRDefault="000B27FA" w:rsidP="000B27FA">
      <w:pPr>
        <w:jc w:val="center"/>
        <w:rPr>
          <w:rFonts w:ascii="TH SarabunPSK" w:hAnsi="TH SarabunPSK" w:cs="TH SarabunPSK"/>
          <w:sz w:val="32"/>
          <w:szCs w:val="32"/>
        </w:rPr>
      </w:pPr>
      <w:r w:rsidRPr="000B27FA">
        <w:rPr>
          <w:rFonts w:ascii="TH SarabunPSK" w:hAnsi="TH SarabunPSK" w:cs="TH SarabunPSK" w:hint="cs"/>
          <w:sz w:val="32"/>
          <w:szCs w:val="32"/>
          <w:cs/>
        </w:rPr>
        <w:t xml:space="preserve">รูปที่ </w:t>
      </w:r>
      <w:r w:rsidRPr="000B27FA">
        <w:rPr>
          <w:rFonts w:ascii="TH SarabunPSK" w:hAnsi="TH SarabunPSK" w:cs="TH SarabunPSK"/>
          <w:sz w:val="32"/>
          <w:szCs w:val="32"/>
        </w:rPr>
        <w:t xml:space="preserve">3-1 </w:t>
      </w:r>
      <w:r w:rsidRPr="000B27FA">
        <w:rPr>
          <w:rFonts w:ascii="TH SarabunPSK" w:hAnsi="TH SarabunPSK" w:cs="TH SarabunPSK"/>
          <w:sz w:val="32"/>
          <w:szCs w:val="32"/>
          <w:cs/>
        </w:rPr>
        <w:t>รายละเอียดการจัดโครงสร้างการบริหารโครงการ</w:t>
      </w:r>
    </w:p>
    <w:p w:rsidR="002307DF" w:rsidRDefault="002307DF" w:rsidP="002307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2307DF" w:rsidRDefault="002307DF" w:rsidP="002307DF">
      <w:pPr>
        <w:rPr>
          <w:rFonts w:ascii="TH SarabunPSK" w:hAnsi="TH SarabunPSK" w:cs="TH SarabunPSK"/>
        </w:rPr>
      </w:pPr>
    </w:p>
    <w:p w:rsidR="002307DF" w:rsidRDefault="002307DF" w:rsidP="002307DF">
      <w:pPr>
        <w:rPr>
          <w:rFonts w:ascii="TH SarabunPSK" w:hAnsi="TH SarabunPSK" w:cs="TH SarabunPSK"/>
        </w:rPr>
      </w:pPr>
    </w:p>
    <w:p w:rsidR="002307DF" w:rsidRDefault="002307DF" w:rsidP="002307DF">
      <w:pPr>
        <w:rPr>
          <w:rFonts w:ascii="TH SarabunPSK" w:hAnsi="TH SarabunPSK" w:cs="TH SarabunPSK"/>
        </w:rPr>
      </w:pPr>
    </w:p>
    <w:p w:rsidR="002307DF" w:rsidRDefault="002307DF" w:rsidP="002307DF">
      <w:pPr>
        <w:rPr>
          <w:rFonts w:ascii="TH SarabunPSK" w:hAnsi="TH SarabunPSK" w:cs="TH SarabunPSK"/>
        </w:rPr>
      </w:pPr>
    </w:p>
    <w:p w:rsidR="002307DF" w:rsidRDefault="002307DF" w:rsidP="002307DF">
      <w:pPr>
        <w:rPr>
          <w:rFonts w:ascii="TH SarabunPSK" w:hAnsi="TH SarabunPSK" w:cs="TH SarabunPSK"/>
        </w:rPr>
      </w:pPr>
    </w:p>
    <w:p w:rsidR="002307DF" w:rsidRPr="00C63A4C" w:rsidRDefault="002307DF" w:rsidP="002307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C63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1 </w:t>
      </w:r>
      <w:r w:rsidRPr="00C63A4C">
        <w:rPr>
          <w:rFonts w:ascii="TH SarabunPSK" w:hAnsi="TH SarabunPSK" w:cs="TH SarabunPSK"/>
          <w:sz w:val="32"/>
          <w:szCs w:val="32"/>
          <w:cs/>
        </w:rPr>
        <w:t>แผนระยะเวลาการทำงานของบุคลากรหลัก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และบุคลากรสนับสนุน</w:t>
      </w:r>
    </w:p>
    <w:tbl>
      <w:tblPr>
        <w:tblStyle w:val="TableGrid"/>
        <w:tblW w:w="14034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987"/>
        <w:gridCol w:w="850"/>
        <w:gridCol w:w="993"/>
        <w:gridCol w:w="992"/>
        <w:gridCol w:w="992"/>
        <w:gridCol w:w="851"/>
        <w:gridCol w:w="923"/>
        <w:gridCol w:w="1917"/>
      </w:tblGrid>
      <w:tr w:rsidR="002307DF" w:rsidRPr="003C10DC" w:rsidTr="00F507AF">
        <w:tc>
          <w:tcPr>
            <w:tcW w:w="2410" w:type="dxa"/>
            <w:vMerge w:val="restart"/>
            <w:vAlign w:val="center"/>
          </w:tcPr>
          <w:p w:rsidR="002307DF" w:rsidRPr="00A32B2E" w:rsidRDefault="002307DF" w:rsidP="00F507AF">
            <w:pPr>
              <w:pStyle w:val="Heading9"/>
              <w:jc w:val="center"/>
              <w:outlineLvl w:val="8"/>
              <w:rPr>
                <w:rFonts w:ascii="TH SarabunPSK" w:eastAsiaTheme="minorHAnsi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119" w:type="dxa"/>
            <w:vMerge w:val="restart"/>
            <w:vAlign w:val="center"/>
          </w:tcPr>
          <w:p w:rsidR="002307DF" w:rsidRPr="00A32B2E" w:rsidRDefault="002307DF" w:rsidP="00F507A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A32B2E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ผู้ทรงคุณวุฒิ</w:t>
            </w:r>
          </w:p>
        </w:tc>
        <w:tc>
          <w:tcPr>
            <w:tcW w:w="6588" w:type="dxa"/>
            <w:gridSpan w:val="7"/>
          </w:tcPr>
          <w:p w:rsidR="002307DF" w:rsidRPr="00A32B2E" w:rsidRDefault="002307DF" w:rsidP="00E104FC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A32B2E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17" w:type="dxa"/>
            <w:vMerge w:val="restart"/>
            <w:vAlign w:val="center"/>
          </w:tcPr>
          <w:p w:rsidR="002307DF" w:rsidRPr="00A32B2E" w:rsidRDefault="002307DF" w:rsidP="00F507A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คน-เดือน</w:t>
            </w:r>
          </w:p>
        </w:tc>
      </w:tr>
      <w:tr w:rsidR="00993B2E" w:rsidRPr="003C10DC" w:rsidTr="00993B2E">
        <w:tc>
          <w:tcPr>
            <w:tcW w:w="2410" w:type="dxa"/>
            <w:vMerge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87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993B2E" w:rsidRPr="00A32B2E" w:rsidRDefault="00993B2E" w:rsidP="00E104F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917" w:type="dxa"/>
            <w:vMerge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93B2E" w:rsidRPr="00993B2E" w:rsidTr="00993B2E">
        <w:trPr>
          <w:trHeight w:val="1081"/>
        </w:trPr>
        <w:tc>
          <w:tcPr>
            <w:tcW w:w="2410" w:type="dxa"/>
          </w:tcPr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แผนงานที่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บุคลากรหลัก</w:t>
            </w:r>
          </w:p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93B2E" w:rsidRPr="00A32B2E" w:rsidRDefault="00993B2E" w:rsidP="00E104FC">
            <w:pPr>
              <w:widowControl w:val="0"/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8F3C6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ผศ.ดร.สุภาพ กัญญาคำ</w:t>
            </w:r>
          </w:p>
          <w:p w:rsidR="00425299" w:rsidRPr="00A32B2E" w:rsidRDefault="00425299" w:rsidP="00E104F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รศ.ดร.สมชาย นำประเสริฐชัย</w:t>
            </w:r>
          </w:p>
          <w:p w:rsidR="00993B2E" w:rsidRPr="00A32B2E" w:rsidRDefault="00425299" w:rsidP="00E104FC">
            <w:pPr>
              <w:widowControl w:val="0"/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อ.ดร ประภากร แสงวิจิตร</w:t>
            </w:r>
          </w:p>
        </w:tc>
        <w:tc>
          <w:tcPr>
            <w:tcW w:w="987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40ECDAF" wp14:editId="16F57C9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102870</wp:posOffset>
                      </wp:positionV>
                      <wp:extent cx="4184015" cy="0"/>
                      <wp:effectExtent l="33655" t="33655" r="30480" b="33020"/>
                      <wp:wrapNone/>
                      <wp:docPr id="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0E9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" o:spid="_x0000_s1026" type="#_x0000_t32" style="position:absolute;margin-left:-5.7pt;margin-top:8.1pt;width:329.4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VFIA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" strokeweight="4.5pt"/>
                  </w:pict>
                </mc:Fallback>
              </mc:AlternateContent>
            </w: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2D39340" wp14:editId="09C4C23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354965</wp:posOffset>
                      </wp:positionV>
                      <wp:extent cx="4184015" cy="0"/>
                      <wp:effectExtent l="36195" t="29210" r="37465" b="37465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8C81" id="AutoShape 64" o:spid="_x0000_s1026" type="#_x0000_t32" style="position:absolute;margin-left:-5.5pt;margin-top:27.95pt;width:329.4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qnHw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" strokeweight="4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425299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CBEB7D" wp14:editId="3D15F35A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131445</wp:posOffset>
                      </wp:positionV>
                      <wp:extent cx="4184015" cy="0"/>
                      <wp:effectExtent l="36195" t="29210" r="37465" b="37465"/>
                      <wp:wrapNone/>
                      <wp:docPr id="2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BC65" id="AutoShape 64" o:spid="_x0000_s1026" type="#_x0000_t32" style="position:absolute;margin-left:-54.3pt;margin-top:10.35pt;width:329.4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5AIAIAAD4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" strokeweight="4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23" w:type="dxa"/>
          </w:tcPr>
          <w:p w:rsidR="00993B2E" w:rsidRPr="00A32B2E" w:rsidRDefault="00993B2E" w:rsidP="00993B2E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7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</w:tc>
      </w:tr>
      <w:tr w:rsidR="00993B2E" w:rsidRPr="00993B2E" w:rsidTr="00993B2E">
        <w:trPr>
          <w:trHeight w:val="1081"/>
        </w:trPr>
        <w:tc>
          <w:tcPr>
            <w:tcW w:w="2410" w:type="dxa"/>
          </w:tcPr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แผนงานที่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บุคลากรหลัก</w:t>
            </w:r>
          </w:p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  <w:p w:rsidR="00993B2E" w:rsidRPr="00A32B2E" w:rsidRDefault="00993B2E" w:rsidP="00E104FC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93B2E" w:rsidRPr="00A32B2E" w:rsidRDefault="00993B2E" w:rsidP="00E104FC">
            <w:pPr>
              <w:widowControl w:val="0"/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993B2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ผศ.ดร.สุภาพ กัญญาคำ</w:t>
            </w: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อ.ดร ประภากร แสงวิจิตร</w:t>
            </w:r>
          </w:p>
          <w:p w:rsidR="00993B2E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รศ.ดร.สมชาย นำประเสริฐชัย</w:t>
            </w:r>
            <w:r w:rsidR="00993B2E"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73247B" wp14:editId="4D4B4A17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116840</wp:posOffset>
                      </wp:positionV>
                      <wp:extent cx="4184015" cy="0"/>
                      <wp:effectExtent l="36830" t="31115" r="36830" b="35560"/>
                      <wp:wrapNone/>
                      <wp:docPr id="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A997" id="AutoShape 66" o:spid="_x0000_s1026" type="#_x0000_t32" style="position:absolute;margin-left:149.75pt;margin-top:9.2pt;width:329.4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PGIAIAAD0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" strokeweight="4.5pt"/>
                  </w:pict>
                </mc:Fallback>
              </mc:AlternateContent>
            </w:r>
          </w:p>
        </w:tc>
        <w:tc>
          <w:tcPr>
            <w:tcW w:w="987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C66322A" wp14:editId="579F5EF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113030</wp:posOffset>
                      </wp:positionV>
                      <wp:extent cx="4184015" cy="0"/>
                      <wp:effectExtent l="34925" t="34925" r="29210" b="31750"/>
                      <wp:wrapNone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032D" id="AutoShape 65" o:spid="_x0000_s1026" type="#_x0000_t32" style="position:absolute;margin-left:-5.6pt;margin-top:8.9pt;width:329.4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oIA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" strokeweight="4.5pt"/>
                  </w:pict>
                </mc:Fallback>
              </mc:AlternateContent>
            </w: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425299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78423B" wp14:editId="209183B6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143510</wp:posOffset>
                      </wp:positionV>
                      <wp:extent cx="4184015" cy="0"/>
                      <wp:effectExtent l="36195" t="29210" r="37465" b="37465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E2DF4" id="AutoShape 64" o:spid="_x0000_s1026" type="#_x0000_t32" style="position:absolute;margin-left:-55.8pt;margin-top:11.3pt;width:329.4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DkIQIAAD4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" strokeweight="4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23" w:type="dxa"/>
          </w:tcPr>
          <w:p w:rsidR="00993B2E" w:rsidRPr="00A32B2E" w:rsidRDefault="00993B2E" w:rsidP="00993B2E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7" w:type="dxa"/>
          </w:tcPr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993B2E" w:rsidRPr="00A32B2E" w:rsidRDefault="00993B2E" w:rsidP="00E104FC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</w:tc>
      </w:tr>
      <w:tr w:rsidR="00425299" w:rsidRPr="00993B2E" w:rsidTr="00993B2E">
        <w:trPr>
          <w:trHeight w:val="1081"/>
        </w:trPr>
        <w:tc>
          <w:tcPr>
            <w:tcW w:w="2410" w:type="dxa"/>
          </w:tcPr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แผนงานที่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บุคลากรหลัก</w:t>
            </w:r>
          </w:p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  <w:p w:rsidR="00425299" w:rsidRPr="00A32B2E" w:rsidRDefault="00425299" w:rsidP="0042529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อ.ดร ประภากร แสงวิจิตร</w:t>
            </w: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อ.</w:t>
            </w:r>
            <w:r w:rsidRPr="00A32B2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ทวัตชัย อัยยะรัตน์</w:t>
            </w: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ผศ.ดร.สุภาพ กัญญาคำ</w:t>
            </w:r>
          </w:p>
        </w:tc>
        <w:tc>
          <w:tcPr>
            <w:tcW w:w="987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2199A8E" wp14:editId="5B4B3B5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113030</wp:posOffset>
                      </wp:positionV>
                      <wp:extent cx="4184015" cy="0"/>
                      <wp:effectExtent l="34925" t="34925" r="29210" b="31750"/>
                      <wp:wrapNone/>
                      <wp:docPr id="2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5E0D" id="AutoShape 65" o:spid="_x0000_s1026" type="#_x0000_t32" style="position:absolute;margin-left:-5.6pt;margin-top:8.9pt;width:329.4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KdIQ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" strokeweight="4.5pt"/>
                  </w:pict>
                </mc:Fallback>
              </mc:AlternateConten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902EBA5" wp14:editId="2016EA2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339725</wp:posOffset>
                      </wp:positionV>
                      <wp:extent cx="4184015" cy="0"/>
                      <wp:effectExtent l="36195" t="29210" r="37465" b="37465"/>
                      <wp:wrapNone/>
                      <wp:docPr id="3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18BD" id="AutoShape 64" o:spid="_x0000_s1026" type="#_x0000_t32" style="position:absolute;margin-left:-6.45pt;margin-top:26.75pt;width:329.4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05IQ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" strokeweight="4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A32B2E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93C5CAC" wp14:editId="6BBBED87">
                      <wp:simplePos x="0" y="0"/>
                      <wp:positionH relativeFrom="column">
                        <wp:posOffset>-1871345</wp:posOffset>
                      </wp:positionH>
                      <wp:positionV relativeFrom="paragraph">
                        <wp:posOffset>346075</wp:posOffset>
                      </wp:positionV>
                      <wp:extent cx="4184015" cy="0"/>
                      <wp:effectExtent l="36195" t="29210" r="37465" b="37465"/>
                      <wp:wrapNone/>
                      <wp:docPr id="2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798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margin-left:-147.35pt;margin-top:27.25pt;width:329.4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gsIAIAAD4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" strokeweight="4.5pt"/>
                  </w:pict>
                </mc:Fallback>
              </mc:AlternateContent>
            </w:r>
          </w:p>
        </w:tc>
        <w:tc>
          <w:tcPr>
            <w:tcW w:w="992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23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7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</w:tc>
      </w:tr>
      <w:tr w:rsidR="00425299" w:rsidRPr="00993B2E" w:rsidTr="00993B2E">
        <w:trPr>
          <w:trHeight w:val="1081"/>
        </w:trPr>
        <w:tc>
          <w:tcPr>
            <w:tcW w:w="2410" w:type="dxa"/>
          </w:tcPr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แผนงานที่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4</w:t>
            </w:r>
          </w:p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บุคลากรหลัก</w:t>
            </w:r>
          </w:p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  <w:p w:rsidR="00425299" w:rsidRPr="00A32B2E" w:rsidRDefault="00425299" w:rsidP="0042529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อ.</w:t>
            </w:r>
            <w:r w:rsidRPr="00A32B2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ทวัตชัย อัยยะรัตน์</w:t>
            </w: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อ.ดร ประภากร แสงวิจิตร</w:t>
            </w: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ผศ.ดร.สุภาพ กัญญาคำ</w:t>
            </w:r>
          </w:p>
        </w:tc>
        <w:tc>
          <w:tcPr>
            <w:tcW w:w="987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DDAA4E3" wp14:editId="77F4781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365125</wp:posOffset>
                      </wp:positionV>
                      <wp:extent cx="4184015" cy="0"/>
                      <wp:effectExtent l="36195" t="29210" r="37465" b="37465"/>
                      <wp:wrapNone/>
                      <wp:docPr id="3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79182" id="AutoShape 64" o:spid="_x0000_s1026" type="#_x0000_t32" style="position:absolute;margin-left:-4.95pt;margin-top:28.75pt;width:329.4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KG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" strokeweight="4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A32B2E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D01915" wp14:editId="085F1214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105410</wp:posOffset>
                      </wp:positionV>
                      <wp:extent cx="4184015" cy="0"/>
                      <wp:effectExtent l="34925" t="34925" r="29210" b="31750"/>
                      <wp:wrapNone/>
                      <wp:docPr id="2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52D7" id="AutoShape 65" o:spid="_x0000_s1026" type="#_x0000_t32" style="position:absolute;margin-left:-55.55pt;margin-top:8.3pt;width:329.4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pV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" strokeweight="4.5pt"/>
                  </w:pict>
                </mc:Fallback>
              </mc:AlternateContent>
            </w:r>
          </w:p>
          <w:p w:rsidR="00425299" w:rsidRPr="00A32B2E" w:rsidRDefault="00A32B2E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BD557E4" wp14:editId="62998F2E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105410</wp:posOffset>
                      </wp:positionV>
                      <wp:extent cx="4184015" cy="0"/>
                      <wp:effectExtent l="36195" t="29210" r="37465" b="37465"/>
                      <wp:wrapNone/>
                      <wp:docPr id="3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ADD95" id="AutoShape 64" o:spid="_x0000_s1026" type="#_x0000_t32" style="position:absolute;margin-left:-55.2pt;margin-top:8.3pt;width:329.4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OdIA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" strokeweight="4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23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7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</w:tc>
      </w:tr>
      <w:tr w:rsidR="00425299" w:rsidRPr="00993B2E" w:rsidTr="00A32B2E">
        <w:trPr>
          <w:trHeight w:val="1470"/>
        </w:trPr>
        <w:tc>
          <w:tcPr>
            <w:tcW w:w="2410" w:type="dxa"/>
          </w:tcPr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แผนงานที่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5</w:t>
            </w:r>
          </w:p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บุคลากรหลัก</w:t>
            </w:r>
          </w:p>
          <w:p w:rsidR="00425299" w:rsidRPr="00A32B2E" w:rsidRDefault="00425299" w:rsidP="00425299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  <w:p w:rsidR="00425299" w:rsidRPr="00A32B2E" w:rsidRDefault="00425299" w:rsidP="0042529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2B2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บุคลากรสนับสนุน </w:t>
            </w: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รศ.ดร.สมชาย นำประเสริฐชัย</w:t>
            </w: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ผศ.ดร.สุภาพ กัญญาคำ</w:t>
            </w:r>
          </w:p>
          <w:p w:rsidR="00425299" w:rsidRPr="00A32B2E" w:rsidRDefault="00425299" w:rsidP="0042529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 w:hint="cs"/>
                <w:sz w:val="28"/>
                <w:szCs w:val="28"/>
                <w:cs/>
              </w:rPr>
              <w:t>อ.</w:t>
            </w:r>
            <w:r w:rsidRPr="00A32B2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ทวัตชัย อัยยะรัตน์</w:t>
            </w:r>
          </w:p>
        </w:tc>
        <w:tc>
          <w:tcPr>
            <w:tcW w:w="987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818A74" wp14:editId="6CA9266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113030</wp:posOffset>
                      </wp:positionV>
                      <wp:extent cx="4184015" cy="0"/>
                      <wp:effectExtent l="34925" t="34925" r="29210" b="31750"/>
                      <wp:wrapNone/>
                      <wp:docPr id="3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3D7E" id="AutoShape 65" o:spid="_x0000_s1026" type="#_x0000_t32" style="position:absolute;margin-left:-5.6pt;margin-top:8.9pt;width:329.4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PJIQ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" strokeweight="4.5pt"/>
                  </w:pict>
                </mc:Fallback>
              </mc:AlternateConten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03257D1" wp14:editId="165FBB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365125</wp:posOffset>
                      </wp:positionV>
                      <wp:extent cx="4184015" cy="0"/>
                      <wp:effectExtent l="36195" t="29210" r="37465" b="37465"/>
                      <wp:wrapNone/>
                      <wp:docPr id="3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70C9" id="AutoShape 64" o:spid="_x0000_s1026" type="#_x0000_t32" style="position:absolute;margin-left:-4.95pt;margin-top:28.75pt;width:329.4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GwIA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" strokeweight="4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A32B2E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50B0644" wp14:editId="72FC40EE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330835</wp:posOffset>
                      </wp:positionV>
                      <wp:extent cx="4184015" cy="0"/>
                      <wp:effectExtent l="36195" t="29210" r="37465" b="37465"/>
                      <wp:wrapNone/>
                      <wp:docPr id="3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C72E" id="AutoShape 64" o:spid="_x0000_s1026" type="#_x0000_t32" style="position:absolute;margin-left:-55.2pt;margin-top:26.05pt;width:329.4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CrIQ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" strokeweight="4.5pt"/>
                  </w:pict>
                </mc:Fallback>
              </mc:AlternateConten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23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7" w:type="dxa"/>
          </w:tcPr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  <w:p w:rsidR="00425299" w:rsidRPr="00A32B2E" w:rsidRDefault="00425299" w:rsidP="00425299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A32B2E">
              <w:rPr>
                <w:rFonts w:ascii="TH SarabunPSK" w:eastAsiaTheme="minorHAnsi" w:hAnsi="TH SarabunPSK" w:cs="TH SarabunPSK"/>
                <w:sz w:val="28"/>
                <w:szCs w:val="28"/>
              </w:rPr>
              <w:t>0.4</w:t>
            </w:r>
          </w:p>
        </w:tc>
      </w:tr>
    </w:tbl>
    <w:p w:rsidR="00244676" w:rsidRPr="00993B2E" w:rsidRDefault="00244676" w:rsidP="001005E6">
      <w:pPr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  <w:sectPr w:rsidR="00244676" w:rsidRPr="00993B2E" w:rsidSect="00A32B2E">
          <w:headerReference w:type="default" r:id="rId16"/>
          <w:footerReference w:type="default" r:id="rId17"/>
          <w:pgSz w:w="16838" w:h="11906" w:orient="landscape"/>
          <w:pgMar w:top="1620" w:right="1418" w:bottom="1418" w:left="1418" w:header="709" w:footer="709" w:gutter="0"/>
          <w:cols w:space="708"/>
          <w:docGrid w:linePitch="360"/>
        </w:sectPr>
      </w:pPr>
    </w:p>
    <w:p w:rsidR="00244676" w:rsidRDefault="00244676" w:rsidP="00D74AF5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E5F53" w:rsidRPr="00B6431F" w:rsidRDefault="00CE5F53" w:rsidP="00B6431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4D37" w:rsidRDefault="00274D37" w:rsidP="00B6431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74D37" w:rsidRDefault="00274D37" w:rsidP="00B6431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74D37" w:rsidRDefault="00274D37" w:rsidP="00B6431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74D37" w:rsidRDefault="00274D37" w:rsidP="00B6431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F45DE" w:rsidRPr="00B6431F" w:rsidRDefault="00B6431F" w:rsidP="00B6431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6431F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sectPr w:rsidR="006F45DE" w:rsidRPr="00B6431F" w:rsidSect="00182BF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74" w:rsidRDefault="007E5274" w:rsidP="00DD29C2">
      <w:pPr>
        <w:spacing w:after="0" w:line="240" w:lineRule="auto"/>
      </w:pPr>
      <w:r>
        <w:separator/>
      </w:r>
    </w:p>
  </w:endnote>
  <w:endnote w:type="continuationSeparator" w:id="0">
    <w:p w:rsidR="007E5274" w:rsidRDefault="007E5274" w:rsidP="00DD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55" w:rsidRDefault="00FB03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355" w:rsidRDefault="00FB0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55" w:rsidRPr="003F4D4F" w:rsidRDefault="00FB0355" w:rsidP="000B7AE1">
    <w:pPr>
      <w:pBdr>
        <w:top w:val="single" w:sz="12" w:space="1" w:color="auto"/>
      </w:pBdr>
      <w:tabs>
        <w:tab w:val="right" w:pos="8503"/>
        <w:tab w:val="right" w:pos="13984"/>
      </w:tabs>
      <w:spacing w:after="0" w:line="240" w:lineRule="auto"/>
      <w:ind w:right="27"/>
      <w:jc w:val="both"/>
      <w:rPr>
        <w:rFonts w:ascii="TH SarabunPSK" w:hAnsi="TH SarabunPSK" w:cs="TH SarabunPSK"/>
        <w:sz w:val="28"/>
      </w:rPr>
    </w:pPr>
    <w:r w:rsidRPr="000B7AE1">
      <w:rPr>
        <w:rFonts w:ascii="TH SarabunPSK" w:hAnsi="TH SarabunPSK" w:cs="TH SarabunPSK" w:hint="cs"/>
        <w:sz w:val="24"/>
        <w:szCs w:val="24"/>
        <w:cs/>
      </w:rPr>
      <w:t>โครงการ</w:t>
    </w:r>
    <w:r w:rsidRPr="000B7AE1">
      <w:rPr>
        <w:rFonts w:ascii="TH SarabunPSK" w:hAnsi="TH SarabunPSK" w:cs="TH SarabunPSK"/>
        <w:sz w:val="24"/>
        <w:szCs w:val="24"/>
        <w:cs/>
      </w:rPr>
      <w:t>เพิ่มผลิตภาพวิสาหกิจขนาดกลางและขนาดย่อมสู่อุตสาหกรรม 4.0</w:t>
    </w:r>
    <w:r>
      <w:rPr>
        <w:rFonts w:ascii="TH SarabunPSK" w:hAnsi="TH SarabunPSK" w:cs="TH SarabunPSK" w:hint="cs"/>
        <w:sz w:val="24"/>
        <w:szCs w:val="24"/>
        <w:cs/>
      </w:rPr>
      <w:t xml:space="preserve"> ฯ                                                       </w:t>
    </w:r>
    <w:r>
      <w:rPr>
        <w:rStyle w:val="Strong"/>
        <w:rFonts w:ascii="TH SarabunPSK" w:eastAsiaTheme="minorEastAsia" w:hAnsi="TH SarabunPSK" w:cs="TH SarabunPSK" w:hint="cs"/>
        <w:b w:val="0"/>
        <w:bCs w:val="0"/>
        <w:szCs w:val="22"/>
        <w:cs/>
      </w:rPr>
      <w:tab/>
      <w:t xml:space="preserve">ธันวาคม 2560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37" w:rsidRPr="003F4D4F" w:rsidRDefault="00274D37" w:rsidP="00274D37">
    <w:pPr>
      <w:pBdr>
        <w:top w:val="single" w:sz="12" w:space="1" w:color="auto"/>
      </w:pBdr>
      <w:tabs>
        <w:tab w:val="right" w:pos="8503"/>
        <w:tab w:val="right" w:pos="13984"/>
      </w:tabs>
      <w:spacing w:after="0" w:line="240" w:lineRule="auto"/>
      <w:ind w:right="27"/>
      <w:jc w:val="both"/>
      <w:rPr>
        <w:rFonts w:ascii="TH SarabunPSK" w:hAnsi="TH SarabunPSK" w:cs="TH SarabunPSK"/>
        <w:sz w:val="28"/>
      </w:rPr>
    </w:pPr>
    <w:r w:rsidRPr="000B7AE1">
      <w:rPr>
        <w:rFonts w:ascii="TH SarabunPSK" w:hAnsi="TH SarabunPSK" w:cs="TH SarabunPSK" w:hint="cs"/>
        <w:sz w:val="24"/>
        <w:szCs w:val="24"/>
        <w:cs/>
      </w:rPr>
      <w:t>โครงการ</w:t>
    </w:r>
    <w:r w:rsidRPr="000B7AE1">
      <w:rPr>
        <w:rFonts w:ascii="TH SarabunPSK" w:hAnsi="TH SarabunPSK" w:cs="TH SarabunPSK"/>
        <w:sz w:val="24"/>
        <w:szCs w:val="24"/>
        <w:cs/>
      </w:rPr>
      <w:t>เพิ่มผลิตภาพวิสาหกิจขนาดกลางและขนาดย่อมสู่อุตสาหกรรม 4.0</w:t>
    </w:r>
    <w:r>
      <w:rPr>
        <w:rFonts w:ascii="TH SarabunPSK" w:hAnsi="TH SarabunPSK" w:cs="TH SarabunPSK" w:hint="cs"/>
        <w:sz w:val="24"/>
        <w:szCs w:val="24"/>
        <w:cs/>
      </w:rPr>
      <w:t xml:space="preserve"> ฯ                                                                                        </w:t>
    </w:r>
    <w:r>
      <w:rPr>
        <w:rStyle w:val="Strong"/>
        <w:rFonts w:ascii="TH SarabunPSK" w:eastAsiaTheme="minorEastAsia" w:hAnsi="TH SarabunPSK" w:cs="TH SarabunPSK" w:hint="cs"/>
        <w:b w:val="0"/>
        <w:bCs w:val="0"/>
        <w:szCs w:val="22"/>
        <w:cs/>
      </w:rPr>
      <w:tab/>
      <w:t xml:space="preserve">ธันวาคม 2560 </w:t>
    </w:r>
  </w:p>
  <w:p w:rsidR="00FB0355" w:rsidRPr="00695670" w:rsidRDefault="00FB0355" w:rsidP="00F80BEC">
    <w:pPr>
      <w:pBdr>
        <w:top w:val="single" w:sz="12" w:space="1" w:color="auto"/>
      </w:pBdr>
      <w:tabs>
        <w:tab w:val="right" w:pos="13984"/>
      </w:tabs>
      <w:spacing w:after="0" w:line="240" w:lineRule="auto"/>
      <w:ind w:right="27"/>
      <w:jc w:val="both"/>
      <w:rPr>
        <w:rFonts w:ascii="TH SarabunPSK" w:hAnsi="TH SarabunPSK" w:cs="TH SarabunPSK"/>
        <w:sz w:val="28"/>
      </w:rPr>
    </w:pPr>
    <w:r w:rsidRPr="00553EC0">
      <w:rPr>
        <w:rFonts w:ascii="TH SarabunPSK" w:hAnsi="TH SarabunPSK" w:cs="TH SarabunPSK"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74" w:rsidRDefault="007E5274" w:rsidP="00DD29C2">
      <w:pPr>
        <w:spacing w:after="0" w:line="240" w:lineRule="auto"/>
      </w:pPr>
      <w:r>
        <w:separator/>
      </w:r>
    </w:p>
  </w:footnote>
  <w:footnote w:type="continuationSeparator" w:id="0">
    <w:p w:rsidR="007E5274" w:rsidRDefault="007E5274" w:rsidP="00DD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55" w:rsidRPr="0036483F" w:rsidRDefault="00FB0355" w:rsidP="00CF1EF8">
    <w:pPr>
      <w:pBdr>
        <w:bottom w:val="single" w:sz="8" w:space="1" w:color="auto"/>
      </w:pBdr>
      <w:tabs>
        <w:tab w:val="right" w:pos="8505"/>
        <w:tab w:val="right" w:pos="13984"/>
      </w:tabs>
      <w:jc w:val="both"/>
      <w:rPr>
        <w:rFonts w:ascii="TH SarabunPSK" w:hAnsi="TH SarabunPSK" w:cs="TH SarabunPSK"/>
        <w:sz w:val="24"/>
        <w:szCs w:val="24"/>
      </w:rPr>
    </w:pPr>
    <w:r w:rsidRPr="0036483F">
      <w:rPr>
        <w:rFonts w:ascii="TH SarabunPSK" w:hAnsi="TH SarabunPSK" w:cs="TH SarabunPSK"/>
        <w:sz w:val="24"/>
        <w:szCs w:val="24"/>
        <w:cs/>
      </w:rPr>
      <w:t>ข้อเสนอทางด้านเทคนิค</w:t>
    </w:r>
    <w:r>
      <w:rPr>
        <w:rFonts w:ascii="TH SarabunPSK" w:hAnsi="TH SarabunPSK" w:cs="TH SarabunPSK"/>
        <w:sz w:val="24"/>
        <w:szCs w:val="24"/>
      </w:rPr>
      <w:tab/>
      <w:t xml:space="preserve">1 </w:t>
    </w:r>
    <w:r w:rsidRPr="0036483F">
      <w:rPr>
        <w:rFonts w:ascii="TH SarabunPSK" w:hAnsi="TH SarabunPSK" w:cs="TH SarabunPSK"/>
        <w:sz w:val="24"/>
        <w:szCs w:val="24"/>
      </w:rPr>
      <w:t xml:space="preserve">- </w:t>
    </w:r>
    <w:r w:rsidRPr="0036483F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Pr="0036483F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Pr="0036483F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9E22F3">
      <w:rPr>
        <w:rStyle w:val="PageNumber"/>
        <w:rFonts w:ascii="TH SarabunPSK" w:hAnsi="TH SarabunPSK" w:cs="TH SarabunPSK"/>
        <w:noProof/>
        <w:sz w:val="24"/>
        <w:szCs w:val="24"/>
      </w:rPr>
      <w:t>4</w:t>
    </w:r>
    <w:r w:rsidRPr="0036483F">
      <w:rPr>
        <w:rStyle w:val="PageNumber"/>
        <w:rFonts w:ascii="TH SarabunPSK" w:hAnsi="TH SarabunPSK" w:cs="TH SarabunPSK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55" w:rsidRPr="0036483F" w:rsidRDefault="00FB0355" w:rsidP="00CF1EF8">
    <w:pPr>
      <w:pBdr>
        <w:bottom w:val="single" w:sz="8" w:space="1" w:color="auto"/>
      </w:pBdr>
      <w:tabs>
        <w:tab w:val="right" w:pos="8505"/>
        <w:tab w:val="right" w:pos="13984"/>
      </w:tabs>
      <w:jc w:val="both"/>
      <w:rPr>
        <w:rFonts w:ascii="TH SarabunPSK" w:hAnsi="TH SarabunPSK" w:cs="TH SarabunPSK"/>
        <w:sz w:val="24"/>
        <w:szCs w:val="24"/>
      </w:rPr>
    </w:pPr>
    <w:r w:rsidRPr="0036483F">
      <w:rPr>
        <w:rFonts w:ascii="TH SarabunPSK" w:hAnsi="TH SarabunPSK" w:cs="TH SarabunPSK"/>
        <w:sz w:val="24"/>
        <w:szCs w:val="24"/>
        <w:cs/>
      </w:rPr>
      <w:t>ข้อเสนอทางด้านเทคนิค</w:t>
    </w:r>
    <w:r>
      <w:rPr>
        <w:rFonts w:ascii="TH SarabunPSK" w:hAnsi="TH SarabunPSK" w:cs="TH SarabunPSK"/>
        <w:sz w:val="24"/>
        <w:szCs w:val="24"/>
      </w:rPr>
      <w:tab/>
      <w:t xml:space="preserve">2 </w:t>
    </w:r>
    <w:r w:rsidRPr="0036483F">
      <w:rPr>
        <w:rFonts w:ascii="TH SarabunPSK" w:hAnsi="TH SarabunPSK" w:cs="TH SarabunPSK"/>
        <w:sz w:val="24"/>
        <w:szCs w:val="24"/>
      </w:rPr>
      <w:t xml:space="preserve">- </w:t>
    </w:r>
    <w:r w:rsidRPr="001B6369">
      <w:rPr>
        <w:rFonts w:ascii="TH SarabunPSK" w:hAnsi="TH SarabunPSK" w:cs="TH SarabunPSK"/>
        <w:sz w:val="24"/>
        <w:szCs w:val="24"/>
      </w:rPr>
      <w:fldChar w:fldCharType="begin"/>
    </w:r>
    <w:r w:rsidRPr="001B6369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1B6369">
      <w:rPr>
        <w:rFonts w:ascii="TH SarabunPSK" w:hAnsi="TH SarabunPSK" w:cs="TH SarabunPSK"/>
        <w:sz w:val="24"/>
        <w:szCs w:val="24"/>
      </w:rPr>
      <w:fldChar w:fldCharType="separate"/>
    </w:r>
    <w:r w:rsidR="009E22F3">
      <w:rPr>
        <w:rFonts w:ascii="TH SarabunPSK" w:hAnsi="TH SarabunPSK" w:cs="TH SarabunPSK"/>
        <w:noProof/>
        <w:sz w:val="24"/>
        <w:szCs w:val="24"/>
      </w:rPr>
      <w:t>5</w:t>
    </w:r>
    <w:r w:rsidRPr="001B6369">
      <w:rPr>
        <w:rFonts w:ascii="TH SarabunPSK" w:hAnsi="TH SarabunPSK" w:cs="TH SarabunPSK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55" w:rsidRPr="0036483F" w:rsidRDefault="00FB0355" w:rsidP="00CF1EF8">
    <w:pPr>
      <w:pBdr>
        <w:bottom w:val="single" w:sz="8" w:space="1" w:color="auto"/>
      </w:pBdr>
      <w:tabs>
        <w:tab w:val="right" w:pos="8505"/>
        <w:tab w:val="right" w:pos="13984"/>
      </w:tabs>
      <w:jc w:val="both"/>
      <w:rPr>
        <w:rFonts w:ascii="TH SarabunPSK" w:hAnsi="TH SarabunPSK" w:cs="TH SarabunPSK"/>
        <w:sz w:val="24"/>
        <w:szCs w:val="24"/>
      </w:rPr>
    </w:pPr>
    <w:r w:rsidRPr="0036483F">
      <w:rPr>
        <w:rFonts w:ascii="TH SarabunPSK" w:hAnsi="TH SarabunPSK" w:cs="TH SarabunPSK"/>
        <w:sz w:val="24"/>
        <w:szCs w:val="24"/>
        <w:cs/>
      </w:rPr>
      <w:t>ข้อเสนอทางด้านเทคนิค</w:t>
    </w:r>
    <w:r>
      <w:rPr>
        <w:rFonts w:ascii="TH SarabunPSK" w:hAnsi="TH SarabunPSK" w:cs="TH SarabunPSK"/>
        <w:sz w:val="24"/>
        <w:szCs w:val="24"/>
      </w:rPr>
      <w:tab/>
      <w:t xml:space="preserve">                              3 </w:t>
    </w:r>
    <w:r w:rsidRPr="0036483F">
      <w:rPr>
        <w:rFonts w:ascii="TH SarabunPSK" w:hAnsi="TH SarabunPSK" w:cs="TH SarabunPSK"/>
        <w:sz w:val="24"/>
        <w:szCs w:val="24"/>
      </w:rPr>
      <w:t xml:space="preserve">- </w:t>
    </w:r>
    <w:r w:rsidRPr="00F80BEC">
      <w:rPr>
        <w:rFonts w:ascii="TH SarabunPSK" w:hAnsi="TH SarabunPSK" w:cs="TH SarabunPSK"/>
        <w:sz w:val="24"/>
        <w:szCs w:val="24"/>
      </w:rPr>
      <w:fldChar w:fldCharType="begin"/>
    </w:r>
    <w:r w:rsidRPr="00F80BEC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F80BEC">
      <w:rPr>
        <w:rFonts w:ascii="TH SarabunPSK" w:hAnsi="TH SarabunPSK" w:cs="TH SarabunPSK"/>
        <w:sz w:val="24"/>
        <w:szCs w:val="24"/>
      </w:rPr>
      <w:fldChar w:fldCharType="separate"/>
    </w:r>
    <w:r w:rsidR="000F1143">
      <w:rPr>
        <w:rFonts w:ascii="TH SarabunPSK" w:hAnsi="TH SarabunPSK" w:cs="TH SarabunPSK"/>
        <w:noProof/>
        <w:sz w:val="24"/>
        <w:szCs w:val="24"/>
      </w:rPr>
      <w:t>1</w:t>
    </w:r>
    <w:r w:rsidRPr="00F80BEC">
      <w:rPr>
        <w:rFonts w:ascii="TH SarabunPSK" w:hAnsi="TH SarabunPSK" w:cs="TH SarabunPSK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55" w:rsidRPr="0036483F" w:rsidRDefault="00FB0355" w:rsidP="00F80BEC">
    <w:pPr>
      <w:pBdr>
        <w:bottom w:val="single" w:sz="8" w:space="1" w:color="auto"/>
      </w:pBdr>
      <w:tabs>
        <w:tab w:val="right" w:pos="13984"/>
      </w:tabs>
      <w:jc w:val="both"/>
      <w:rPr>
        <w:rFonts w:ascii="TH SarabunPSK" w:hAnsi="TH SarabunPSK" w:cs="TH SarabunPSK"/>
        <w:sz w:val="24"/>
        <w:szCs w:val="24"/>
      </w:rPr>
    </w:pPr>
    <w:r w:rsidRPr="0036483F">
      <w:rPr>
        <w:rFonts w:ascii="TH SarabunPSK" w:hAnsi="TH SarabunPSK" w:cs="TH SarabunPSK"/>
        <w:sz w:val="24"/>
        <w:szCs w:val="24"/>
        <w:cs/>
      </w:rPr>
      <w:t>ข้อเสนอทางด้านเทคนิค</w:t>
    </w:r>
    <w:r>
      <w:rPr>
        <w:rFonts w:ascii="TH SarabunPSK" w:hAnsi="TH SarabunPSK" w:cs="TH SarabunPSK"/>
        <w:sz w:val="24"/>
        <w:szCs w:val="24"/>
      </w:rPr>
      <w:tab/>
      <w:t xml:space="preserve">                              3 </w:t>
    </w:r>
    <w:r w:rsidRPr="0036483F">
      <w:rPr>
        <w:rFonts w:ascii="TH SarabunPSK" w:hAnsi="TH SarabunPSK" w:cs="TH SarabunPSK"/>
        <w:sz w:val="24"/>
        <w:szCs w:val="24"/>
      </w:rPr>
      <w:t xml:space="preserve">- </w:t>
    </w:r>
    <w:r w:rsidRPr="00F80BEC">
      <w:rPr>
        <w:rFonts w:ascii="TH SarabunPSK" w:hAnsi="TH SarabunPSK" w:cs="TH SarabunPSK"/>
        <w:sz w:val="24"/>
        <w:szCs w:val="24"/>
      </w:rPr>
      <w:fldChar w:fldCharType="begin"/>
    </w:r>
    <w:r w:rsidRPr="00F80BEC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F80BEC">
      <w:rPr>
        <w:rFonts w:ascii="TH SarabunPSK" w:hAnsi="TH SarabunPSK" w:cs="TH SarabunPSK"/>
        <w:sz w:val="24"/>
        <w:szCs w:val="24"/>
      </w:rPr>
      <w:fldChar w:fldCharType="separate"/>
    </w:r>
    <w:r w:rsidR="009E22F3">
      <w:rPr>
        <w:rFonts w:ascii="TH SarabunPSK" w:hAnsi="TH SarabunPSK" w:cs="TH SarabunPSK"/>
        <w:noProof/>
        <w:sz w:val="24"/>
        <w:szCs w:val="24"/>
      </w:rPr>
      <w:t>4</w:t>
    </w:r>
    <w:r w:rsidRPr="00F80BEC">
      <w:rPr>
        <w:rFonts w:ascii="TH SarabunPSK" w:hAnsi="TH SarabunPSK" w:cs="TH SarabunPSK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0E9"/>
    <w:multiLevelType w:val="hybridMultilevel"/>
    <w:tmpl w:val="142081F2"/>
    <w:lvl w:ilvl="0" w:tplc="F7DE9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6A08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2">
    <w:nsid w:val="108743F9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3">
    <w:nsid w:val="130C5B64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4">
    <w:nsid w:val="194A67D8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5">
    <w:nsid w:val="26BF356E"/>
    <w:multiLevelType w:val="multilevel"/>
    <w:tmpl w:val="D13A1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DE4D70"/>
    <w:multiLevelType w:val="multilevel"/>
    <w:tmpl w:val="E3EE9D38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4"/>
        </w:tabs>
        <w:ind w:left="1394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2294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>
      <w:start w:val="1"/>
      <w:numFmt w:val="decimal"/>
      <w:lvlText w:val="(%5)"/>
      <w:lvlJc w:val="left"/>
      <w:pPr>
        <w:ind w:left="355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7">
    <w:nsid w:val="27C03188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8">
    <w:nsid w:val="2BA338D0"/>
    <w:multiLevelType w:val="hybridMultilevel"/>
    <w:tmpl w:val="E272CF74"/>
    <w:lvl w:ilvl="0" w:tplc="F88E1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412F2B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10">
    <w:nsid w:val="4974320B"/>
    <w:multiLevelType w:val="hybridMultilevel"/>
    <w:tmpl w:val="3E301056"/>
    <w:lvl w:ilvl="0" w:tplc="1282847E">
      <w:start w:val="1"/>
      <w:numFmt w:val="bullet"/>
      <w:lvlText w:val="-"/>
      <w:lvlJc w:val="left"/>
      <w:pPr>
        <w:ind w:left="1287" w:hanging="360"/>
      </w:pPr>
      <w:rPr>
        <w:rFonts w:ascii="TH SarabunIT๙" w:eastAsia="SimSun" w:hAnsi="TH SarabunIT๙" w:cs="TH SarabunIT๙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A80E80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12">
    <w:nsid w:val="59BD7F74"/>
    <w:multiLevelType w:val="hybridMultilevel"/>
    <w:tmpl w:val="1CCE7232"/>
    <w:lvl w:ilvl="0" w:tplc="FE76A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663A"/>
    <w:multiLevelType w:val="multilevel"/>
    <w:tmpl w:val="E65CD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2.3.%3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D277B94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15">
    <w:nsid w:val="5FB02A9E"/>
    <w:multiLevelType w:val="multilevel"/>
    <w:tmpl w:val="13A060CE"/>
    <w:lvl w:ilvl="0">
      <w:start w:val="1"/>
      <w:numFmt w:val="none"/>
      <w:suff w:val="nothing"/>
      <w:lvlText w:val=""/>
      <w:lvlJc w:val="left"/>
      <w:pPr>
        <w:ind w:left="0" w:firstLine="720"/>
      </w:pPr>
    </w:lvl>
    <w:lvl w:ilvl="1">
      <w:start w:val="1"/>
      <w:numFmt w:val="none"/>
      <w:suff w:val="nothing"/>
      <w:lvlText w:val=""/>
      <w:lvlJc w:val="left"/>
      <w:pPr>
        <w:ind w:left="720" w:firstLine="720"/>
      </w:pPr>
    </w:lvl>
    <w:lvl w:ilvl="2">
      <w:start w:val="1"/>
      <w:numFmt w:val="none"/>
      <w:suff w:val="nothing"/>
      <w:lvlText w:val=""/>
      <w:lvlJc w:val="left"/>
      <w:pPr>
        <w:ind w:left="1440" w:firstLine="792"/>
      </w:pPr>
    </w:lvl>
    <w:lvl w:ilvl="3">
      <w:start w:val="1"/>
      <w:numFmt w:val="none"/>
      <w:pStyle w:val="Normal5"/>
      <w:suff w:val="nothing"/>
      <w:lvlText w:val=""/>
      <w:lvlJc w:val="left"/>
      <w:pPr>
        <w:ind w:left="2232" w:firstLine="936"/>
      </w:pPr>
    </w:lvl>
    <w:lvl w:ilvl="4">
      <w:start w:val="1"/>
      <w:numFmt w:val="none"/>
      <w:pStyle w:val="Normal5"/>
      <w:suff w:val="nothing"/>
      <w:lvlText w:val=""/>
      <w:lvlJc w:val="left"/>
      <w:pPr>
        <w:ind w:left="2880" w:firstLine="108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EucrosiaUPC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42CCB"/>
    <w:multiLevelType w:val="hybridMultilevel"/>
    <w:tmpl w:val="8B5A782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DA6D95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18">
    <w:nsid w:val="74292CF4"/>
    <w:multiLevelType w:val="hybridMultilevel"/>
    <w:tmpl w:val="6E506BC2"/>
    <w:lvl w:ilvl="0" w:tplc="67D4A236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ascii="TH SarabunPSK" w:eastAsiaTheme="minorHAnsi" w:hAnsi="TH SarabunPSK" w:cs="TH SarabunPSK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2"/>
  </w:num>
  <w:num w:numId="9">
    <w:abstractNumId w:val="18"/>
  </w:num>
  <w:num w:numId="10">
    <w:abstractNumId w:val="3"/>
  </w:num>
  <w:num w:numId="11">
    <w:abstractNumId w:val="17"/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2"/>
    <w:rsid w:val="00004916"/>
    <w:rsid w:val="00006498"/>
    <w:rsid w:val="00011B6E"/>
    <w:rsid w:val="000126C6"/>
    <w:rsid w:val="000204B8"/>
    <w:rsid w:val="00021FC1"/>
    <w:rsid w:val="00023CD3"/>
    <w:rsid w:val="00027ADD"/>
    <w:rsid w:val="00027B4A"/>
    <w:rsid w:val="0003102D"/>
    <w:rsid w:val="0003367D"/>
    <w:rsid w:val="00034E3E"/>
    <w:rsid w:val="00037B30"/>
    <w:rsid w:val="00037D53"/>
    <w:rsid w:val="0005192F"/>
    <w:rsid w:val="000551A1"/>
    <w:rsid w:val="000604F3"/>
    <w:rsid w:val="00063E2D"/>
    <w:rsid w:val="00065C5C"/>
    <w:rsid w:val="00066E21"/>
    <w:rsid w:val="0006742D"/>
    <w:rsid w:val="00070386"/>
    <w:rsid w:val="000708B9"/>
    <w:rsid w:val="00074E92"/>
    <w:rsid w:val="00076A64"/>
    <w:rsid w:val="00081BCC"/>
    <w:rsid w:val="00090F54"/>
    <w:rsid w:val="000927D7"/>
    <w:rsid w:val="00093405"/>
    <w:rsid w:val="00096404"/>
    <w:rsid w:val="00097E1B"/>
    <w:rsid w:val="000A1943"/>
    <w:rsid w:val="000A3222"/>
    <w:rsid w:val="000A3843"/>
    <w:rsid w:val="000A3B52"/>
    <w:rsid w:val="000A56C0"/>
    <w:rsid w:val="000A7F9B"/>
    <w:rsid w:val="000B27FA"/>
    <w:rsid w:val="000B3D24"/>
    <w:rsid w:val="000B6309"/>
    <w:rsid w:val="000B7AE1"/>
    <w:rsid w:val="000C0B42"/>
    <w:rsid w:val="000C2C4F"/>
    <w:rsid w:val="000C521B"/>
    <w:rsid w:val="000C7859"/>
    <w:rsid w:val="000C7C05"/>
    <w:rsid w:val="000D25E4"/>
    <w:rsid w:val="000E1A0C"/>
    <w:rsid w:val="000E5734"/>
    <w:rsid w:val="000F1143"/>
    <w:rsid w:val="000F66D5"/>
    <w:rsid w:val="001005E6"/>
    <w:rsid w:val="00100CBB"/>
    <w:rsid w:val="00106661"/>
    <w:rsid w:val="00107544"/>
    <w:rsid w:val="001108C5"/>
    <w:rsid w:val="00114828"/>
    <w:rsid w:val="00115AC8"/>
    <w:rsid w:val="001179C3"/>
    <w:rsid w:val="00127993"/>
    <w:rsid w:val="00135033"/>
    <w:rsid w:val="0013790A"/>
    <w:rsid w:val="00140DBA"/>
    <w:rsid w:val="00144BB6"/>
    <w:rsid w:val="001540DE"/>
    <w:rsid w:val="0015510F"/>
    <w:rsid w:val="00167436"/>
    <w:rsid w:val="00172642"/>
    <w:rsid w:val="00172667"/>
    <w:rsid w:val="00182BF7"/>
    <w:rsid w:val="00183150"/>
    <w:rsid w:val="001966F2"/>
    <w:rsid w:val="001A1807"/>
    <w:rsid w:val="001A6811"/>
    <w:rsid w:val="001B05EA"/>
    <w:rsid w:val="001B1B36"/>
    <w:rsid w:val="001B32D3"/>
    <w:rsid w:val="001B3363"/>
    <w:rsid w:val="001B3DFE"/>
    <w:rsid w:val="001B6369"/>
    <w:rsid w:val="001C0143"/>
    <w:rsid w:val="001C0F6D"/>
    <w:rsid w:val="001C4C44"/>
    <w:rsid w:val="001C5DF5"/>
    <w:rsid w:val="001D2BB2"/>
    <w:rsid w:val="001D72EC"/>
    <w:rsid w:val="001E007A"/>
    <w:rsid w:val="001E1F76"/>
    <w:rsid w:val="001F2739"/>
    <w:rsid w:val="001F2B85"/>
    <w:rsid w:val="001F3D2C"/>
    <w:rsid w:val="001F5291"/>
    <w:rsid w:val="001F7B7C"/>
    <w:rsid w:val="002008A8"/>
    <w:rsid w:val="00205EB6"/>
    <w:rsid w:val="002102BF"/>
    <w:rsid w:val="00211E56"/>
    <w:rsid w:val="002121ED"/>
    <w:rsid w:val="00212698"/>
    <w:rsid w:val="00212D9D"/>
    <w:rsid w:val="0022719B"/>
    <w:rsid w:val="002307DF"/>
    <w:rsid w:val="00237045"/>
    <w:rsid w:val="002377CE"/>
    <w:rsid w:val="002421FE"/>
    <w:rsid w:val="00242AA1"/>
    <w:rsid w:val="00244676"/>
    <w:rsid w:val="00244949"/>
    <w:rsid w:val="002468D9"/>
    <w:rsid w:val="00254252"/>
    <w:rsid w:val="002560AC"/>
    <w:rsid w:val="00263EAB"/>
    <w:rsid w:val="0026681C"/>
    <w:rsid w:val="0027397B"/>
    <w:rsid w:val="00274D37"/>
    <w:rsid w:val="00275102"/>
    <w:rsid w:val="00282908"/>
    <w:rsid w:val="00284E9B"/>
    <w:rsid w:val="00285311"/>
    <w:rsid w:val="00286FEE"/>
    <w:rsid w:val="00291439"/>
    <w:rsid w:val="002A0E89"/>
    <w:rsid w:val="002B5BA1"/>
    <w:rsid w:val="002B6186"/>
    <w:rsid w:val="002C0058"/>
    <w:rsid w:val="002C1F83"/>
    <w:rsid w:val="002C6C31"/>
    <w:rsid w:val="002D1F59"/>
    <w:rsid w:val="002D3603"/>
    <w:rsid w:val="002D47A7"/>
    <w:rsid w:val="002D55AF"/>
    <w:rsid w:val="002D5FC2"/>
    <w:rsid w:val="002D66BC"/>
    <w:rsid w:val="002E1617"/>
    <w:rsid w:val="002E63C5"/>
    <w:rsid w:val="002F1B29"/>
    <w:rsid w:val="002F4B04"/>
    <w:rsid w:val="002F51F0"/>
    <w:rsid w:val="002F585E"/>
    <w:rsid w:val="003013DC"/>
    <w:rsid w:val="00302873"/>
    <w:rsid w:val="00303804"/>
    <w:rsid w:val="003071EF"/>
    <w:rsid w:val="00311FA7"/>
    <w:rsid w:val="0031728E"/>
    <w:rsid w:val="00324B8D"/>
    <w:rsid w:val="0033681D"/>
    <w:rsid w:val="003407B1"/>
    <w:rsid w:val="00344E34"/>
    <w:rsid w:val="00345A67"/>
    <w:rsid w:val="00346780"/>
    <w:rsid w:val="00350C0B"/>
    <w:rsid w:val="003511C5"/>
    <w:rsid w:val="0035489C"/>
    <w:rsid w:val="00354C06"/>
    <w:rsid w:val="00356808"/>
    <w:rsid w:val="00360B0C"/>
    <w:rsid w:val="003633D0"/>
    <w:rsid w:val="0036483F"/>
    <w:rsid w:val="003845A6"/>
    <w:rsid w:val="00386021"/>
    <w:rsid w:val="0039377A"/>
    <w:rsid w:val="00396984"/>
    <w:rsid w:val="003A3BF1"/>
    <w:rsid w:val="003A49FD"/>
    <w:rsid w:val="003B0E2C"/>
    <w:rsid w:val="003B1245"/>
    <w:rsid w:val="003B22DC"/>
    <w:rsid w:val="003B48D1"/>
    <w:rsid w:val="003C27FC"/>
    <w:rsid w:val="003C3D71"/>
    <w:rsid w:val="003C459E"/>
    <w:rsid w:val="003C5885"/>
    <w:rsid w:val="003C75EF"/>
    <w:rsid w:val="003D32E1"/>
    <w:rsid w:val="003E0325"/>
    <w:rsid w:val="003E362C"/>
    <w:rsid w:val="003F2831"/>
    <w:rsid w:val="003F4D4F"/>
    <w:rsid w:val="00405CAD"/>
    <w:rsid w:val="004101D8"/>
    <w:rsid w:val="00413892"/>
    <w:rsid w:val="00415859"/>
    <w:rsid w:val="00424AFD"/>
    <w:rsid w:val="00425299"/>
    <w:rsid w:val="0043005C"/>
    <w:rsid w:val="00434AF6"/>
    <w:rsid w:val="004420FE"/>
    <w:rsid w:val="00442AB6"/>
    <w:rsid w:val="0044562B"/>
    <w:rsid w:val="00455B0E"/>
    <w:rsid w:val="0046116C"/>
    <w:rsid w:val="004627DB"/>
    <w:rsid w:val="00473F3F"/>
    <w:rsid w:val="004750E7"/>
    <w:rsid w:val="004772D1"/>
    <w:rsid w:val="00477A2D"/>
    <w:rsid w:val="00480188"/>
    <w:rsid w:val="0049301B"/>
    <w:rsid w:val="00493DC9"/>
    <w:rsid w:val="00494C82"/>
    <w:rsid w:val="00497829"/>
    <w:rsid w:val="004A0E85"/>
    <w:rsid w:val="004B0563"/>
    <w:rsid w:val="004B233E"/>
    <w:rsid w:val="004B3CE7"/>
    <w:rsid w:val="004C362F"/>
    <w:rsid w:val="004C573A"/>
    <w:rsid w:val="004E1528"/>
    <w:rsid w:val="004E2C8F"/>
    <w:rsid w:val="004E6418"/>
    <w:rsid w:val="004F0A8D"/>
    <w:rsid w:val="004F664B"/>
    <w:rsid w:val="005062A2"/>
    <w:rsid w:val="005134F5"/>
    <w:rsid w:val="00514D8C"/>
    <w:rsid w:val="00516982"/>
    <w:rsid w:val="00526507"/>
    <w:rsid w:val="0052656D"/>
    <w:rsid w:val="0052796B"/>
    <w:rsid w:val="00531923"/>
    <w:rsid w:val="00544B6F"/>
    <w:rsid w:val="00544D76"/>
    <w:rsid w:val="0054628B"/>
    <w:rsid w:val="00546556"/>
    <w:rsid w:val="005517F9"/>
    <w:rsid w:val="005518BC"/>
    <w:rsid w:val="00553EC0"/>
    <w:rsid w:val="0055436E"/>
    <w:rsid w:val="00561370"/>
    <w:rsid w:val="005709F6"/>
    <w:rsid w:val="00571559"/>
    <w:rsid w:val="005759EC"/>
    <w:rsid w:val="00577E2D"/>
    <w:rsid w:val="00581F58"/>
    <w:rsid w:val="00584CF2"/>
    <w:rsid w:val="00591D63"/>
    <w:rsid w:val="00593580"/>
    <w:rsid w:val="00597024"/>
    <w:rsid w:val="005A0D8A"/>
    <w:rsid w:val="005A14F9"/>
    <w:rsid w:val="005A1A8D"/>
    <w:rsid w:val="005A26FF"/>
    <w:rsid w:val="005A36B6"/>
    <w:rsid w:val="005A61D2"/>
    <w:rsid w:val="005A76FC"/>
    <w:rsid w:val="005B259F"/>
    <w:rsid w:val="005B25E0"/>
    <w:rsid w:val="005C17FE"/>
    <w:rsid w:val="005C419B"/>
    <w:rsid w:val="005C4C58"/>
    <w:rsid w:val="005E796C"/>
    <w:rsid w:val="005F0985"/>
    <w:rsid w:val="005F6F99"/>
    <w:rsid w:val="00610604"/>
    <w:rsid w:val="00610AEB"/>
    <w:rsid w:val="006179D3"/>
    <w:rsid w:val="006221A0"/>
    <w:rsid w:val="00640BA8"/>
    <w:rsid w:val="00642B59"/>
    <w:rsid w:val="006457DB"/>
    <w:rsid w:val="00660125"/>
    <w:rsid w:val="00664D7E"/>
    <w:rsid w:val="00665216"/>
    <w:rsid w:val="00666B27"/>
    <w:rsid w:val="00674C5A"/>
    <w:rsid w:val="00683B4A"/>
    <w:rsid w:val="0069355A"/>
    <w:rsid w:val="00695376"/>
    <w:rsid w:val="00695451"/>
    <w:rsid w:val="00695670"/>
    <w:rsid w:val="006A043B"/>
    <w:rsid w:val="006A30C8"/>
    <w:rsid w:val="006A61DC"/>
    <w:rsid w:val="006B4636"/>
    <w:rsid w:val="006B6718"/>
    <w:rsid w:val="006B7300"/>
    <w:rsid w:val="006C032F"/>
    <w:rsid w:val="006E5C7B"/>
    <w:rsid w:val="006F2F79"/>
    <w:rsid w:val="006F45DE"/>
    <w:rsid w:val="006F5389"/>
    <w:rsid w:val="00702CFD"/>
    <w:rsid w:val="007052B9"/>
    <w:rsid w:val="007066BB"/>
    <w:rsid w:val="0071277E"/>
    <w:rsid w:val="00713A79"/>
    <w:rsid w:val="007226A0"/>
    <w:rsid w:val="00726DFE"/>
    <w:rsid w:val="007404F9"/>
    <w:rsid w:val="00747FD0"/>
    <w:rsid w:val="007604F1"/>
    <w:rsid w:val="00760600"/>
    <w:rsid w:val="007626B0"/>
    <w:rsid w:val="0076353E"/>
    <w:rsid w:val="007655D4"/>
    <w:rsid w:val="00776276"/>
    <w:rsid w:val="0078235B"/>
    <w:rsid w:val="00784563"/>
    <w:rsid w:val="00785802"/>
    <w:rsid w:val="007906D0"/>
    <w:rsid w:val="007928A3"/>
    <w:rsid w:val="0079349D"/>
    <w:rsid w:val="0079556D"/>
    <w:rsid w:val="007A5736"/>
    <w:rsid w:val="007A7DD6"/>
    <w:rsid w:val="007B0940"/>
    <w:rsid w:val="007B3216"/>
    <w:rsid w:val="007B45BA"/>
    <w:rsid w:val="007B522F"/>
    <w:rsid w:val="007C0792"/>
    <w:rsid w:val="007C12AB"/>
    <w:rsid w:val="007C60CC"/>
    <w:rsid w:val="007D502D"/>
    <w:rsid w:val="007D65A7"/>
    <w:rsid w:val="007E5274"/>
    <w:rsid w:val="007F4933"/>
    <w:rsid w:val="007F653D"/>
    <w:rsid w:val="0080158F"/>
    <w:rsid w:val="00806543"/>
    <w:rsid w:val="00812861"/>
    <w:rsid w:val="008161C9"/>
    <w:rsid w:val="00817A82"/>
    <w:rsid w:val="00820537"/>
    <w:rsid w:val="00821CF1"/>
    <w:rsid w:val="00825E53"/>
    <w:rsid w:val="00826AB4"/>
    <w:rsid w:val="00830CC5"/>
    <w:rsid w:val="0083327D"/>
    <w:rsid w:val="00834996"/>
    <w:rsid w:val="0084142D"/>
    <w:rsid w:val="00845012"/>
    <w:rsid w:val="0085314F"/>
    <w:rsid w:val="0085548A"/>
    <w:rsid w:val="00867F02"/>
    <w:rsid w:val="00873118"/>
    <w:rsid w:val="00877C03"/>
    <w:rsid w:val="00883020"/>
    <w:rsid w:val="00884995"/>
    <w:rsid w:val="00884BF1"/>
    <w:rsid w:val="00897BD3"/>
    <w:rsid w:val="008A02F8"/>
    <w:rsid w:val="008B297F"/>
    <w:rsid w:val="008B336C"/>
    <w:rsid w:val="008B634F"/>
    <w:rsid w:val="008B79E2"/>
    <w:rsid w:val="008C0D96"/>
    <w:rsid w:val="008D52BA"/>
    <w:rsid w:val="008E683B"/>
    <w:rsid w:val="008F0DCC"/>
    <w:rsid w:val="008F3C6D"/>
    <w:rsid w:val="008F4FDB"/>
    <w:rsid w:val="009066F2"/>
    <w:rsid w:val="00910E5E"/>
    <w:rsid w:val="00912368"/>
    <w:rsid w:val="0091253E"/>
    <w:rsid w:val="00920CFB"/>
    <w:rsid w:val="0092723D"/>
    <w:rsid w:val="009328A3"/>
    <w:rsid w:val="00933A66"/>
    <w:rsid w:val="00933D96"/>
    <w:rsid w:val="00934EC4"/>
    <w:rsid w:val="00935C2B"/>
    <w:rsid w:val="009376DF"/>
    <w:rsid w:val="00943CDD"/>
    <w:rsid w:val="009512A5"/>
    <w:rsid w:val="00953725"/>
    <w:rsid w:val="00953960"/>
    <w:rsid w:val="00954373"/>
    <w:rsid w:val="00957E1D"/>
    <w:rsid w:val="00962B26"/>
    <w:rsid w:val="00964B91"/>
    <w:rsid w:val="009655DE"/>
    <w:rsid w:val="00975028"/>
    <w:rsid w:val="00975C44"/>
    <w:rsid w:val="00980710"/>
    <w:rsid w:val="009830B2"/>
    <w:rsid w:val="009913CE"/>
    <w:rsid w:val="00993B2E"/>
    <w:rsid w:val="0099420C"/>
    <w:rsid w:val="0099547B"/>
    <w:rsid w:val="00997532"/>
    <w:rsid w:val="009A0808"/>
    <w:rsid w:val="009A13F8"/>
    <w:rsid w:val="009A3012"/>
    <w:rsid w:val="009B1BF4"/>
    <w:rsid w:val="009B2B04"/>
    <w:rsid w:val="009B6497"/>
    <w:rsid w:val="009B75E4"/>
    <w:rsid w:val="009B76E9"/>
    <w:rsid w:val="009C169D"/>
    <w:rsid w:val="009C1A7D"/>
    <w:rsid w:val="009C30BA"/>
    <w:rsid w:val="009C3E62"/>
    <w:rsid w:val="009D5EC6"/>
    <w:rsid w:val="009E1066"/>
    <w:rsid w:val="009E22F3"/>
    <w:rsid w:val="009E2988"/>
    <w:rsid w:val="009E7562"/>
    <w:rsid w:val="00A02832"/>
    <w:rsid w:val="00A035B0"/>
    <w:rsid w:val="00A05119"/>
    <w:rsid w:val="00A05C89"/>
    <w:rsid w:val="00A1091C"/>
    <w:rsid w:val="00A1116F"/>
    <w:rsid w:val="00A1203F"/>
    <w:rsid w:val="00A15B74"/>
    <w:rsid w:val="00A17188"/>
    <w:rsid w:val="00A32B2E"/>
    <w:rsid w:val="00A3504C"/>
    <w:rsid w:val="00A46DF5"/>
    <w:rsid w:val="00A52DC2"/>
    <w:rsid w:val="00A53816"/>
    <w:rsid w:val="00A60296"/>
    <w:rsid w:val="00A630B0"/>
    <w:rsid w:val="00A63AFC"/>
    <w:rsid w:val="00A6432E"/>
    <w:rsid w:val="00A7553E"/>
    <w:rsid w:val="00A83642"/>
    <w:rsid w:val="00A86F93"/>
    <w:rsid w:val="00A94498"/>
    <w:rsid w:val="00A94DB8"/>
    <w:rsid w:val="00A969D7"/>
    <w:rsid w:val="00AA22FC"/>
    <w:rsid w:val="00AA30B8"/>
    <w:rsid w:val="00AC1EA5"/>
    <w:rsid w:val="00AC799C"/>
    <w:rsid w:val="00AD1405"/>
    <w:rsid w:val="00AE7966"/>
    <w:rsid w:val="00AF2714"/>
    <w:rsid w:val="00AF448D"/>
    <w:rsid w:val="00AF6B84"/>
    <w:rsid w:val="00B003BF"/>
    <w:rsid w:val="00B044E8"/>
    <w:rsid w:val="00B1397B"/>
    <w:rsid w:val="00B266A0"/>
    <w:rsid w:val="00B30685"/>
    <w:rsid w:val="00B32F24"/>
    <w:rsid w:val="00B4166C"/>
    <w:rsid w:val="00B44B81"/>
    <w:rsid w:val="00B45CB3"/>
    <w:rsid w:val="00B53C04"/>
    <w:rsid w:val="00B54221"/>
    <w:rsid w:val="00B6431F"/>
    <w:rsid w:val="00B70FAD"/>
    <w:rsid w:val="00B73D8B"/>
    <w:rsid w:val="00B76D98"/>
    <w:rsid w:val="00B82D07"/>
    <w:rsid w:val="00B83669"/>
    <w:rsid w:val="00B92C73"/>
    <w:rsid w:val="00B9338C"/>
    <w:rsid w:val="00BA2CA9"/>
    <w:rsid w:val="00BA7A93"/>
    <w:rsid w:val="00BB2D8E"/>
    <w:rsid w:val="00BB30F5"/>
    <w:rsid w:val="00BB323E"/>
    <w:rsid w:val="00BB37A6"/>
    <w:rsid w:val="00BB6A43"/>
    <w:rsid w:val="00BC39A9"/>
    <w:rsid w:val="00BC7077"/>
    <w:rsid w:val="00BD04E7"/>
    <w:rsid w:val="00BD7B63"/>
    <w:rsid w:val="00BE1C6A"/>
    <w:rsid w:val="00BF1D2F"/>
    <w:rsid w:val="00BF5E4E"/>
    <w:rsid w:val="00BF7E65"/>
    <w:rsid w:val="00C0629F"/>
    <w:rsid w:val="00C07267"/>
    <w:rsid w:val="00C07E35"/>
    <w:rsid w:val="00C123AE"/>
    <w:rsid w:val="00C175A8"/>
    <w:rsid w:val="00C2025E"/>
    <w:rsid w:val="00C233FE"/>
    <w:rsid w:val="00C241C4"/>
    <w:rsid w:val="00C35FE0"/>
    <w:rsid w:val="00C411DF"/>
    <w:rsid w:val="00C412F4"/>
    <w:rsid w:val="00C44CE2"/>
    <w:rsid w:val="00C45F96"/>
    <w:rsid w:val="00C50F49"/>
    <w:rsid w:val="00C51519"/>
    <w:rsid w:val="00C54208"/>
    <w:rsid w:val="00C54A10"/>
    <w:rsid w:val="00C60DF6"/>
    <w:rsid w:val="00C65709"/>
    <w:rsid w:val="00C6632E"/>
    <w:rsid w:val="00C66BE1"/>
    <w:rsid w:val="00C73AD6"/>
    <w:rsid w:val="00C75E78"/>
    <w:rsid w:val="00C80A43"/>
    <w:rsid w:val="00C8271C"/>
    <w:rsid w:val="00C84A8D"/>
    <w:rsid w:val="00CA0181"/>
    <w:rsid w:val="00CA6D4E"/>
    <w:rsid w:val="00CB0759"/>
    <w:rsid w:val="00CB1802"/>
    <w:rsid w:val="00CD1C70"/>
    <w:rsid w:val="00CD3C8E"/>
    <w:rsid w:val="00CD7B9D"/>
    <w:rsid w:val="00CD7BB4"/>
    <w:rsid w:val="00CE18AC"/>
    <w:rsid w:val="00CE5F53"/>
    <w:rsid w:val="00CE65F0"/>
    <w:rsid w:val="00CF1EF8"/>
    <w:rsid w:val="00CF3B8F"/>
    <w:rsid w:val="00D033A8"/>
    <w:rsid w:val="00D110D7"/>
    <w:rsid w:val="00D11365"/>
    <w:rsid w:val="00D13269"/>
    <w:rsid w:val="00D14179"/>
    <w:rsid w:val="00D15972"/>
    <w:rsid w:val="00D21C20"/>
    <w:rsid w:val="00D21E42"/>
    <w:rsid w:val="00D22DE6"/>
    <w:rsid w:val="00D23008"/>
    <w:rsid w:val="00D24EAD"/>
    <w:rsid w:val="00D36C52"/>
    <w:rsid w:val="00D36D33"/>
    <w:rsid w:val="00D40AE9"/>
    <w:rsid w:val="00D431C3"/>
    <w:rsid w:val="00D45652"/>
    <w:rsid w:val="00D45A47"/>
    <w:rsid w:val="00D45B08"/>
    <w:rsid w:val="00D523C3"/>
    <w:rsid w:val="00D5267F"/>
    <w:rsid w:val="00D62C49"/>
    <w:rsid w:val="00D659B8"/>
    <w:rsid w:val="00D66C3A"/>
    <w:rsid w:val="00D67C8A"/>
    <w:rsid w:val="00D727FB"/>
    <w:rsid w:val="00D73573"/>
    <w:rsid w:val="00D74AF5"/>
    <w:rsid w:val="00D758AB"/>
    <w:rsid w:val="00D82ECB"/>
    <w:rsid w:val="00D84899"/>
    <w:rsid w:val="00D95DF0"/>
    <w:rsid w:val="00DA1127"/>
    <w:rsid w:val="00DA18F1"/>
    <w:rsid w:val="00DA2236"/>
    <w:rsid w:val="00DA418E"/>
    <w:rsid w:val="00DA5C9E"/>
    <w:rsid w:val="00DA623C"/>
    <w:rsid w:val="00DA6BCB"/>
    <w:rsid w:val="00DB396C"/>
    <w:rsid w:val="00DB697E"/>
    <w:rsid w:val="00DC0247"/>
    <w:rsid w:val="00DC17B3"/>
    <w:rsid w:val="00DC1DBF"/>
    <w:rsid w:val="00DD1173"/>
    <w:rsid w:val="00DD29C2"/>
    <w:rsid w:val="00DD4934"/>
    <w:rsid w:val="00DD5CDC"/>
    <w:rsid w:val="00DD6DB7"/>
    <w:rsid w:val="00DF45E3"/>
    <w:rsid w:val="00E0084C"/>
    <w:rsid w:val="00E104FC"/>
    <w:rsid w:val="00E113AD"/>
    <w:rsid w:val="00E168CC"/>
    <w:rsid w:val="00E21600"/>
    <w:rsid w:val="00E23F39"/>
    <w:rsid w:val="00E27B06"/>
    <w:rsid w:val="00E351E6"/>
    <w:rsid w:val="00E35C7F"/>
    <w:rsid w:val="00E423A3"/>
    <w:rsid w:val="00E42C33"/>
    <w:rsid w:val="00E43791"/>
    <w:rsid w:val="00E441A6"/>
    <w:rsid w:val="00E50A24"/>
    <w:rsid w:val="00E62176"/>
    <w:rsid w:val="00E7161B"/>
    <w:rsid w:val="00E72B65"/>
    <w:rsid w:val="00E73927"/>
    <w:rsid w:val="00E77100"/>
    <w:rsid w:val="00E808FA"/>
    <w:rsid w:val="00E87C8C"/>
    <w:rsid w:val="00E967F4"/>
    <w:rsid w:val="00E97F52"/>
    <w:rsid w:val="00EA173A"/>
    <w:rsid w:val="00EA4973"/>
    <w:rsid w:val="00EB4DA1"/>
    <w:rsid w:val="00EB5E95"/>
    <w:rsid w:val="00EB63D0"/>
    <w:rsid w:val="00EC2527"/>
    <w:rsid w:val="00EC380E"/>
    <w:rsid w:val="00EC458C"/>
    <w:rsid w:val="00EC505F"/>
    <w:rsid w:val="00EE169C"/>
    <w:rsid w:val="00EE2D14"/>
    <w:rsid w:val="00EE2E24"/>
    <w:rsid w:val="00EE383C"/>
    <w:rsid w:val="00EE45AC"/>
    <w:rsid w:val="00EE5243"/>
    <w:rsid w:val="00EE6A73"/>
    <w:rsid w:val="00EE7002"/>
    <w:rsid w:val="00EE7EC1"/>
    <w:rsid w:val="00EF04A8"/>
    <w:rsid w:val="00EF1D4A"/>
    <w:rsid w:val="00EF2BEB"/>
    <w:rsid w:val="00EF4829"/>
    <w:rsid w:val="00F00570"/>
    <w:rsid w:val="00F00704"/>
    <w:rsid w:val="00F068D9"/>
    <w:rsid w:val="00F14B8F"/>
    <w:rsid w:val="00F16846"/>
    <w:rsid w:val="00F16EAB"/>
    <w:rsid w:val="00F20622"/>
    <w:rsid w:val="00F244FD"/>
    <w:rsid w:val="00F24AEF"/>
    <w:rsid w:val="00F31D2C"/>
    <w:rsid w:val="00F31EE0"/>
    <w:rsid w:val="00F357D0"/>
    <w:rsid w:val="00F359D4"/>
    <w:rsid w:val="00F3614B"/>
    <w:rsid w:val="00F37632"/>
    <w:rsid w:val="00F42036"/>
    <w:rsid w:val="00F441C1"/>
    <w:rsid w:val="00F45A9E"/>
    <w:rsid w:val="00F507AF"/>
    <w:rsid w:val="00F51EAE"/>
    <w:rsid w:val="00F5431B"/>
    <w:rsid w:val="00F54539"/>
    <w:rsid w:val="00F5455E"/>
    <w:rsid w:val="00F54B3C"/>
    <w:rsid w:val="00F61B79"/>
    <w:rsid w:val="00F62C42"/>
    <w:rsid w:val="00F630F3"/>
    <w:rsid w:val="00F6569C"/>
    <w:rsid w:val="00F679C3"/>
    <w:rsid w:val="00F80BEC"/>
    <w:rsid w:val="00F81092"/>
    <w:rsid w:val="00F82666"/>
    <w:rsid w:val="00F84ED9"/>
    <w:rsid w:val="00F91A8E"/>
    <w:rsid w:val="00FA69C2"/>
    <w:rsid w:val="00FA6AFD"/>
    <w:rsid w:val="00FB0355"/>
    <w:rsid w:val="00FC180B"/>
    <w:rsid w:val="00FC679A"/>
    <w:rsid w:val="00FD3CB8"/>
    <w:rsid w:val="00FD55ED"/>
    <w:rsid w:val="00FD5F72"/>
    <w:rsid w:val="00FE6591"/>
    <w:rsid w:val="00FF1692"/>
    <w:rsid w:val="00FF5DF8"/>
    <w:rsid w:val="00FF7D7B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CA7CE4F3-D2B2-4616-A1B2-2378E60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80"/>
  </w:style>
  <w:style w:type="paragraph" w:styleId="Heading1">
    <w:name w:val="heading 1"/>
    <w:basedOn w:val="Normal"/>
    <w:next w:val="Normal"/>
    <w:link w:val="Heading1Char"/>
    <w:uiPriority w:val="9"/>
    <w:qFormat/>
    <w:rsid w:val="00E44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1203F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6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203F"/>
    <w:rPr>
      <w:rFonts w:ascii="Times New Roman" w:eastAsia="Times New Roman" w:hAnsi="Times New Roman" w:cs="Angsana New"/>
      <w:b/>
      <w:bCs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346780"/>
    <w:pPr>
      <w:ind w:left="720"/>
      <w:contextualSpacing/>
    </w:pPr>
  </w:style>
  <w:style w:type="character" w:styleId="Strong">
    <w:name w:val="Strong"/>
    <w:qFormat/>
    <w:rsid w:val="005C17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31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DD29C2"/>
    <w:pPr>
      <w:spacing w:before="240"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DD29C2"/>
    <w:rPr>
      <w:rFonts w:ascii="Browallia New" w:eastAsia="Cordia New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D29C2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D29C2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rsid w:val="00DD29C2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D29C2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DD29C2"/>
  </w:style>
  <w:style w:type="character" w:styleId="PlaceholderText">
    <w:name w:val="Placeholder Text"/>
    <w:basedOn w:val="DefaultParagraphFont"/>
    <w:uiPriority w:val="99"/>
    <w:semiHidden/>
    <w:rsid w:val="00695376"/>
    <w:rPr>
      <w:color w:val="808080"/>
    </w:rPr>
  </w:style>
  <w:style w:type="table" w:styleId="TableGrid">
    <w:name w:val="Table Grid"/>
    <w:basedOn w:val="TableNormal"/>
    <w:uiPriority w:val="59"/>
    <w:rsid w:val="0052796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0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03F"/>
    <w:rPr>
      <w:rFonts w:ascii="Tahoma" w:hAnsi="Tahoma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120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203F"/>
  </w:style>
  <w:style w:type="paragraph" w:styleId="Title">
    <w:name w:val="Title"/>
    <w:basedOn w:val="Normal"/>
    <w:link w:val="TitleChar"/>
    <w:qFormat/>
    <w:rsid w:val="00A1203F"/>
    <w:pPr>
      <w:spacing w:after="0" w:line="240" w:lineRule="auto"/>
      <w:jc w:val="center"/>
    </w:pPr>
    <w:rPr>
      <w:rFonts w:ascii="Times New Roman" w:eastAsia="Times New Roman" w:hAnsi="Times New Roman" w:cs="Browallia New"/>
      <w:b/>
      <w:bCs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A1203F"/>
    <w:rPr>
      <w:rFonts w:ascii="Times New Roman" w:eastAsia="Times New Roman" w:hAnsi="Times New Roman" w:cs="Browallia New"/>
      <w:b/>
      <w:bCs/>
      <w:sz w:val="32"/>
      <w:szCs w:val="32"/>
      <w:lang w:bidi="ar-SA"/>
    </w:rPr>
  </w:style>
  <w:style w:type="paragraph" w:customStyle="1" w:styleId="Normal1">
    <w:name w:val="Normal1"/>
    <w:basedOn w:val="Normal"/>
    <w:rsid w:val="00A1203F"/>
    <w:pPr>
      <w:spacing w:before="60" w:after="60" w:line="240" w:lineRule="auto"/>
      <w:ind w:firstLine="720"/>
      <w:jc w:val="both"/>
    </w:pPr>
    <w:rPr>
      <w:rFonts w:ascii="Angsana New" w:eastAsia="Cordia New" w:hAnsi="Angsana New" w:cs="EucrosiaUPC"/>
      <w:sz w:val="32"/>
      <w:szCs w:val="32"/>
    </w:rPr>
  </w:style>
  <w:style w:type="paragraph" w:customStyle="1" w:styleId="Normal2">
    <w:name w:val="Normal2"/>
    <w:basedOn w:val="Normal1"/>
    <w:rsid w:val="00A1203F"/>
    <w:pPr>
      <w:numPr>
        <w:ilvl w:val="1"/>
      </w:numPr>
      <w:ind w:firstLine="720"/>
    </w:pPr>
  </w:style>
  <w:style w:type="paragraph" w:customStyle="1" w:styleId="Normal3">
    <w:name w:val="Normal3"/>
    <w:basedOn w:val="Normal1"/>
    <w:rsid w:val="00A1203F"/>
    <w:pPr>
      <w:numPr>
        <w:ilvl w:val="2"/>
      </w:numPr>
      <w:ind w:firstLine="720"/>
    </w:pPr>
  </w:style>
  <w:style w:type="paragraph" w:customStyle="1" w:styleId="Normal4">
    <w:name w:val="Normal4"/>
    <w:basedOn w:val="Normal1"/>
    <w:rsid w:val="00A1203F"/>
    <w:pPr>
      <w:numPr>
        <w:ilvl w:val="3"/>
      </w:numPr>
      <w:ind w:firstLine="720"/>
    </w:pPr>
  </w:style>
  <w:style w:type="paragraph" w:customStyle="1" w:styleId="Normal5">
    <w:name w:val="Normal5"/>
    <w:basedOn w:val="Normal"/>
    <w:rsid w:val="00A1203F"/>
    <w:pPr>
      <w:numPr>
        <w:ilvl w:val="4"/>
        <w:numId w:val="4"/>
      </w:numPr>
      <w:spacing w:after="0" w:line="240" w:lineRule="auto"/>
      <w:jc w:val="both"/>
    </w:pPr>
    <w:rPr>
      <w:rFonts w:ascii="Cordia New" w:eastAsia="Cordia New" w:hAnsi="Cordia New" w:cs="Eucrosi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44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E441A6"/>
    <w:pPr>
      <w:spacing w:after="0" w:line="240" w:lineRule="auto"/>
    </w:pPr>
  </w:style>
  <w:style w:type="paragraph" w:customStyle="1" w:styleId="Para2">
    <w:name w:val="Para 2"/>
    <w:basedOn w:val="Heading2"/>
    <w:rsid w:val="00AA30B8"/>
    <w:pPr>
      <w:keepNext w:val="0"/>
      <w:keepLines w:val="0"/>
      <w:tabs>
        <w:tab w:val="num" w:pos="1440"/>
      </w:tabs>
      <w:spacing w:before="120" w:line="240" w:lineRule="auto"/>
      <w:ind w:left="1440" w:hanging="720"/>
      <w:jc w:val="both"/>
    </w:pPr>
    <w:rPr>
      <w:rFonts w:ascii="Arial" w:eastAsia="Times New Roman" w:hAnsi="Arial" w:cs="Cordia New"/>
      <w:i/>
      <w:iCs/>
      <w:snapToGrid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0B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BB37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A31">
    <w:name w:val="A3+1"/>
    <w:uiPriority w:val="99"/>
    <w:rsid w:val="00F45A9E"/>
    <w:rPr>
      <w:color w:val="000000"/>
      <w:sz w:val="30"/>
      <w:szCs w:val="30"/>
    </w:rPr>
  </w:style>
  <w:style w:type="character" w:styleId="Hyperlink">
    <w:name w:val="Hyperlink"/>
    <w:uiPriority w:val="99"/>
    <w:rsid w:val="00A86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50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4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1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6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9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ntractorwork.dip.go.t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tractorwork.dip.go.t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ractorwork.dip.go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AD7F-1F13-45FB-8B01-2649B6B6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3166</Words>
  <Characters>18051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`</cp:lastModifiedBy>
  <cp:revision>16</cp:revision>
  <cp:lastPrinted>2015-01-14T10:34:00Z</cp:lastPrinted>
  <dcterms:created xsi:type="dcterms:W3CDTF">2017-11-30T04:38:00Z</dcterms:created>
  <dcterms:modified xsi:type="dcterms:W3CDTF">2017-12-03T04:10:00Z</dcterms:modified>
</cp:coreProperties>
</file>